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054" w:rsidRPr="008172EF" w:rsidRDefault="006C0054" w:rsidP="006C0054">
      <w:pPr>
        <w:widowControl w:val="0"/>
        <w:autoSpaceDE w:val="0"/>
        <w:autoSpaceDN w:val="0"/>
        <w:adjustRightInd w:val="0"/>
        <w:spacing w:after="0" w:line="240" w:lineRule="auto"/>
        <w:ind w:right="-567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172EF">
        <w:rPr>
          <w:rFonts w:ascii="Times New Roman" w:hAnsi="Times New Roman"/>
          <w:b/>
          <w:bCs/>
          <w:color w:val="000000"/>
          <w:sz w:val="28"/>
          <w:szCs w:val="28"/>
        </w:rPr>
        <w:t>ЧАСТНОЕ ПРОФЕССИОНАЛЬНОЕ ОБРАЗОВАТЕЛЬНОЕ УЧРЕЖДЕНИЕ</w:t>
      </w:r>
    </w:p>
    <w:p w:rsidR="006C0054" w:rsidRPr="008172EF" w:rsidRDefault="006C0054" w:rsidP="006C00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1F4E79"/>
          <w:sz w:val="28"/>
          <w:szCs w:val="28"/>
        </w:rPr>
      </w:pPr>
    </w:p>
    <w:p w:rsidR="006C0054" w:rsidRPr="00B27B13" w:rsidRDefault="00C57E4C" w:rsidP="006C00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1F4E79"/>
          <w:sz w:val="36"/>
          <w:szCs w:val="36"/>
        </w:rPr>
      </w:pPr>
      <w:r>
        <w:rPr>
          <w:rFonts w:ascii="Times New Roman" w:hAnsi="Times New Roman"/>
          <w:b/>
          <w:bCs/>
          <w:color w:val="1F4E79"/>
          <w:sz w:val="40"/>
          <w:szCs w:val="40"/>
        </w:rPr>
        <w:t xml:space="preserve">   </w:t>
      </w:r>
      <w:r w:rsidR="006C0054" w:rsidRPr="00B27B13">
        <w:rPr>
          <w:rFonts w:ascii="Times New Roman" w:hAnsi="Times New Roman"/>
          <w:b/>
          <w:bCs/>
          <w:color w:val="1F4E79"/>
          <w:sz w:val="36"/>
          <w:szCs w:val="36"/>
        </w:rPr>
        <w:t>ОМСКИЙ ЮРИДИЧЕСКИЙ КОЛЛЕДЖ</w:t>
      </w:r>
    </w:p>
    <w:p w:rsidR="006C0054" w:rsidRPr="008172EF" w:rsidRDefault="006C0054" w:rsidP="006C00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1F4E79"/>
          <w:sz w:val="40"/>
          <w:szCs w:val="40"/>
        </w:rPr>
      </w:pPr>
    </w:p>
    <w:p w:rsidR="006C0054" w:rsidRPr="00B27B13" w:rsidRDefault="00C57E4C" w:rsidP="006C00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32"/>
          <w:szCs w:val="32"/>
        </w:rPr>
        <w:t xml:space="preserve">  </w:t>
      </w:r>
      <w:r w:rsidR="006C0054" w:rsidRPr="00B27B13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БИБЛИОГРАФИЧЕСКИЙ УКАЗАТЕЛЬ НОВЫХ </w:t>
      </w:r>
    </w:p>
    <w:p w:rsidR="006C0054" w:rsidRPr="00B27B13" w:rsidRDefault="006C0054" w:rsidP="006C00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</w:pPr>
      <w:r w:rsidRPr="00B27B13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ПОСТУПЛЕНИЙ В БИБЛИОТЕКУ </w:t>
      </w:r>
      <w:proofErr w:type="spellStart"/>
      <w:r w:rsidRPr="00B27B13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ОмЮК</w:t>
      </w:r>
      <w:proofErr w:type="spellEnd"/>
    </w:p>
    <w:p w:rsidR="006C0054" w:rsidRPr="008172EF" w:rsidRDefault="006C0054" w:rsidP="006C00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32"/>
          <w:szCs w:val="32"/>
        </w:rPr>
      </w:pPr>
      <w:r w:rsidRPr="008172EF">
        <w:rPr>
          <w:rFonts w:ascii="Times New Roman" w:hAnsi="Times New Roman"/>
          <w:b/>
          <w:bCs/>
          <w:i/>
          <w:iCs/>
          <w:color w:val="000000"/>
          <w:sz w:val="32"/>
          <w:szCs w:val="32"/>
        </w:rPr>
        <w:t xml:space="preserve">за </w:t>
      </w:r>
      <w:r w:rsidR="008910E0">
        <w:rPr>
          <w:rFonts w:ascii="Times New Roman" w:hAnsi="Times New Roman"/>
          <w:b/>
          <w:bCs/>
          <w:i/>
          <w:iCs/>
          <w:color w:val="000000"/>
          <w:sz w:val="32"/>
          <w:szCs w:val="32"/>
        </w:rPr>
        <w:t>апрель</w:t>
      </w:r>
      <w:r w:rsidR="00D54EE1">
        <w:rPr>
          <w:rFonts w:ascii="Times New Roman" w:hAnsi="Times New Roman"/>
          <w:b/>
          <w:bCs/>
          <w:i/>
          <w:iCs/>
          <w:color w:val="000000"/>
          <w:sz w:val="32"/>
          <w:szCs w:val="32"/>
        </w:rPr>
        <w:t xml:space="preserve"> </w:t>
      </w:r>
      <w:r w:rsidR="008623BC">
        <w:rPr>
          <w:rFonts w:ascii="Times New Roman" w:hAnsi="Times New Roman"/>
          <w:b/>
          <w:bCs/>
          <w:i/>
          <w:iCs/>
          <w:color w:val="000000"/>
          <w:sz w:val="32"/>
          <w:szCs w:val="32"/>
        </w:rPr>
        <w:t>–</w:t>
      </w:r>
      <w:r w:rsidR="008910E0">
        <w:rPr>
          <w:rFonts w:ascii="Times New Roman" w:hAnsi="Times New Roman"/>
          <w:b/>
          <w:bCs/>
          <w:i/>
          <w:iCs/>
          <w:color w:val="000000"/>
          <w:sz w:val="32"/>
          <w:szCs w:val="32"/>
        </w:rPr>
        <w:t xml:space="preserve"> </w:t>
      </w:r>
      <w:r w:rsidR="00E14CAB">
        <w:rPr>
          <w:rFonts w:ascii="Times New Roman" w:hAnsi="Times New Roman"/>
          <w:b/>
          <w:bCs/>
          <w:i/>
          <w:iCs/>
          <w:color w:val="000000"/>
          <w:sz w:val="32"/>
          <w:szCs w:val="32"/>
        </w:rPr>
        <w:t xml:space="preserve">октябрь </w:t>
      </w:r>
      <w:r w:rsidRPr="008172EF">
        <w:rPr>
          <w:rFonts w:ascii="Times New Roman" w:hAnsi="Times New Roman"/>
          <w:b/>
          <w:bCs/>
          <w:i/>
          <w:iCs/>
          <w:color w:val="000000"/>
          <w:sz w:val="32"/>
          <w:szCs w:val="32"/>
        </w:rPr>
        <w:t>202</w:t>
      </w:r>
      <w:r w:rsidR="00065476">
        <w:rPr>
          <w:rFonts w:ascii="Times New Roman" w:hAnsi="Times New Roman"/>
          <w:b/>
          <w:bCs/>
          <w:i/>
          <w:iCs/>
          <w:color w:val="000000"/>
          <w:sz w:val="32"/>
          <w:szCs w:val="32"/>
        </w:rPr>
        <w:t>4</w:t>
      </w:r>
      <w:r w:rsidRPr="008172EF">
        <w:rPr>
          <w:rFonts w:ascii="Times New Roman" w:hAnsi="Times New Roman"/>
          <w:b/>
          <w:bCs/>
          <w:i/>
          <w:iCs/>
          <w:color w:val="000000"/>
          <w:sz w:val="32"/>
          <w:szCs w:val="32"/>
        </w:rPr>
        <w:t xml:space="preserve"> г.</w:t>
      </w:r>
    </w:p>
    <w:p w:rsidR="006C0054" w:rsidRDefault="006C0054" w:rsidP="006C00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8172EF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Указатель содержит издания, как впервые поступившие, так и доукомплектованные.</w:t>
      </w:r>
    </w:p>
    <w:p w:rsidR="001A6863" w:rsidRPr="008172EF" w:rsidRDefault="001A6863" w:rsidP="001A68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</w:p>
    <w:p w:rsidR="008910E0" w:rsidRDefault="008910E0" w:rsidP="002B0177">
      <w:pPr>
        <w:widowControl w:val="0"/>
        <w:autoSpaceDE w:val="0"/>
        <w:autoSpaceDN w:val="0"/>
        <w:adjustRightInd w:val="0"/>
        <w:spacing w:after="0" w:line="240" w:lineRule="auto"/>
        <w:ind w:left="851"/>
        <w:jc w:val="right"/>
        <w:rPr>
          <w:rFonts w:ascii="Arial CYR" w:hAnsi="Arial CYR" w:cs="Arial CYR"/>
          <w:bCs/>
          <w:i/>
          <w:sz w:val="20"/>
          <w:szCs w:val="20"/>
        </w:rPr>
      </w:pPr>
    </w:p>
    <w:p w:rsidR="00350DC2" w:rsidRDefault="008910E0" w:rsidP="008910E0">
      <w:pPr>
        <w:widowControl w:val="0"/>
        <w:autoSpaceDE w:val="0"/>
        <w:autoSpaceDN w:val="0"/>
        <w:adjustRightInd w:val="0"/>
        <w:spacing w:after="0" w:line="240" w:lineRule="auto"/>
        <w:ind w:left="851"/>
        <w:jc w:val="center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8910E0">
        <w:rPr>
          <w:rFonts w:ascii="Arial CYR" w:hAnsi="Arial CYR" w:cs="Arial CYR"/>
          <w:b/>
          <w:bCs/>
          <w:i/>
          <w:sz w:val="32"/>
          <w:szCs w:val="32"/>
          <w:u w:val="single"/>
        </w:rPr>
        <w:t>История. Исторические науки</w:t>
      </w:r>
    </w:p>
    <w:p w:rsidR="0026490A" w:rsidRPr="000A3D49" w:rsidRDefault="0026490A" w:rsidP="008910E0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bCs/>
          <w:sz w:val="20"/>
          <w:szCs w:val="20"/>
        </w:rPr>
      </w:pPr>
    </w:p>
    <w:p w:rsidR="008910E0" w:rsidRDefault="00057F55" w:rsidP="008910E0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26490A" w:rsidRPr="000A3D49">
        <w:rPr>
          <w:rFonts w:ascii="Arial CYR" w:hAnsi="Arial CYR" w:cs="Arial CYR"/>
          <w:b/>
          <w:bCs/>
          <w:sz w:val="20"/>
          <w:szCs w:val="20"/>
        </w:rPr>
        <w:t>1</w:t>
      </w:r>
      <w:r w:rsidR="008910E0">
        <w:rPr>
          <w:rFonts w:ascii="Arial CYR" w:hAnsi="Arial CYR" w:cs="Arial CYR"/>
          <w:b/>
          <w:bCs/>
          <w:sz w:val="20"/>
          <w:szCs w:val="20"/>
        </w:rPr>
        <w:t xml:space="preserve">. </w:t>
      </w:r>
      <w:r w:rsidR="00374B62"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8910E0">
        <w:rPr>
          <w:rFonts w:ascii="Arial CYR" w:hAnsi="Arial CYR" w:cs="Arial CYR"/>
          <w:b/>
          <w:bCs/>
          <w:sz w:val="20"/>
          <w:szCs w:val="20"/>
        </w:rPr>
        <w:t>63.3(</w:t>
      </w:r>
      <w:proofErr w:type="gramStart"/>
      <w:r w:rsidR="008910E0">
        <w:rPr>
          <w:rFonts w:ascii="Arial CYR" w:hAnsi="Arial CYR" w:cs="Arial CYR"/>
          <w:b/>
          <w:bCs/>
          <w:sz w:val="20"/>
          <w:szCs w:val="20"/>
        </w:rPr>
        <w:t>2)я</w:t>
      </w:r>
      <w:proofErr w:type="gramEnd"/>
      <w:r w:rsidR="008910E0">
        <w:rPr>
          <w:rFonts w:ascii="Arial CYR" w:hAnsi="Arial CYR" w:cs="Arial CYR"/>
          <w:b/>
          <w:bCs/>
          <w:sz w:val="20"/>
          <w:szCs w:val="20"/>
        </w:rPr>
        <w:t>721</w:t>
      </w:r>
    </w:p>
    <w:p w:rsidR="008910E0" w:rsidRDefault="00157A0F" w:rsidP="008910E0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057F55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8910E0">
        <w:rPr>
          <w:rFonts w:ascii="Arial CYR" w:hAnsi="Arial CYR" w:cs="Arial CYR"/>
          <w:b/>
          <w:bCs/>
          <w:sz w:val="20"/>
          <w:szCs w:val="20"/>
        </w:rPr>
        <w:t>М 42</w:t>
      </w:r>
    </w:p>
    <w:p w:rsidR="008910E0" w:rsidRDefault="004B7D6B" w:rsidP="00374B62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  </w:t>
      </w:r>
      <w:r w:rsidR="00374B62">
        <w:rPr>
          <w:rFonts w:ascii="Arial CYR" w:hAnsi="Arial CYR" w:cs="Arial CYR"/>
          <w:b/>
          <w:bCs/>
          <w:sz w:val="20"/>
          <w:szCs w:val="20"/>
        </w:rPr>
        <w:t xml:space="preserve">     </w:t>
      </w:r>
      <w:proofErr w:type="spellStart"/>
      <w:r w:rsidR="008910E0" w:rsidRPr="008910E0">
        <w:rPr>
          <w:rFonts w:ascii="Arial CYR" w:hAnsi="Arial CYR" w:cs="Arial CYR"/>
          <w:b/>
          <w:bCs/>
          <w:sz w:val="20"/>
          <w:szCs w:val="20"/>
        </w:rPr>
        <w:t>Мединский</w:t>
      </w:r>
      <w:proofErr w:type="spellEnd"/>
      <w:r w:rsidR="008910E0" w:rsidRPr="008910E0">
        <w:rPr>
          <w:rFonts w:ascii="Arial CYR" w:hAnsi="Arial CYR" w:cs="Arial CYR"/>
          <w:b/>
          <w:bCs/>
          <w:sz w:val="20"/>
          <w:szCs w:val="20"/>
        </w:rPr>
        <w:t xml:space="preserve"> В. Р.</w:t>
      </w:r>
      <w:r w:rsidR="008910E0">
        <w:rPr>
          <w:rFonts w:ascii="Arial CYR" w:hAnsi="Arial CYR" w:cs="Arial CYR"/>
          <w:b/>
          <w:bCs/>
          <w:sz w:val="20"/>
          <w:szCs w:val="20"/>
        </w:rPr>
        <w:t xml:space="preserve"> </w:t>
      </w:r>
      <w:proofErr w:type="gramStart"/>
      <w:r w:rsidR="008910E0" w:rsidRPr="008910E0">
        <w:rPr>
          <w:rFonts w:ascii="Arial CYR" w:hAnsi="Arial CYR" w:cs="Arial CYR"/>
          <w:b/>
          <w:bCs/>
          <w:sz w:val="20"/>
          <w:szCs w:val="20"/>
        </w:rPr>
        <w:t>История :</w:t>
      </w:r>
      <w:proofErr w:type="gramEnd"/>
      <w:r w:rsidR="008910E0" w:rsidRPr="008910E0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8910E0" w:rsidRPr="008910E0">
        <w:rPr>
          <w:rFonts w:ascii="Arial CYR" w:hAnsi="Arial CYR" w:cs="Arial CYR"/>
          <w:bCs/>
          <w:sz w:val="20"/>
          <w:szCs w:val="20"/>
        </w:rPr>
        <w:t xml:space="preserve">учебник / В. Р. </w:t>
      </w:r>
      <w:proofErr w:type="spellStart"/>
      <w:r w:rsidR="008910E0" w:rsidRPr="008910E0">
        <w:rPr>
          <w:rFonts w:ascii="Arial CYR" w:hAnsi="Arial CYR" w:cs="Arial CYR"/>
          <w:bCs/>
          <w:sz w:val="20"/>
          <w:szCs w:val="20"/>
        </w:rPr>
        <w:t>Мединский</w:t>
      </w:r>
      <w:proofErr w:type="spellEnd"/>
      <w:r w:rsidR="008910E0" w:rsidRPr="008910E0">
        <w:rPr>
          <w:rFonts w:ascii="Arial CYR" w:hAnsi="Arial CYR" w:cs="Arial CYR"/>
          <w:bCs/>
          <w:sz w:val="20"/>
          <w:szCs w:val="20"/>
        </w:rPr>
        <w:t xml:space="preserve">, А. В. </w:t>
      </w:r>
      <w:proofErr w:type="spellStart"/>
      <w:r w:rsidR="008910E0" w:rsidRPr="008910E0">
        <w:rPr>
          <w:rFonts w:ascii="Arial CYR" w:hAnsi="Arial CYR" w:cs="Arial CYR"/>
          <w:bCs/>
          <w:sz w:val="20"/>
          <w:szCs w:val="20"/>
        </w:rPr>
        <w:t>Торкунов</w:t>
      </w:r>
      <w:proofErr w:type="spellEnd"/>
      <w:r w:rsidR="008910E0" w:rsidRPr="008910E0">
        <w:rPr>
          <w:rFonts w:ascii="Arial CYR" w:hAnsi="Arial CYR" w:cs="Arial CYR"/>
          <w:bCs/>
          <w:sz w:val="20"/>
          <w:szCs w:val="20"/>
        </w:rPr>
        <w:t xml:space="preserve">. - </w:t>
      </w:r>
      <w:proofErr w:type="gramStart"/>
      <w:r w:rsidR="008910E0" w:rsidRPr="008910E0">
        <w:rPr>
          <w:rFonts w:ascii="Arial CYR" w:hAnsi="Arial CYR" w:cs="Arial CYR"/>
          <w:bCs/>
          <w:sz w:val="20"/>
          <w:szCs w:val="20"/>
        </w:rPr>
        <w:t>Москва :</w:t>
      </w:r>
      <w:proofErr w:type="gramEnd"/>
      <w:r w:rsidR="008910E0" w:rsidRPr="008910E0">
        <w:rPr>
          <w:rFonts w:ascii="Arial CYR" w:hAnsi="Arial CYR" w:cs="Arial CYR"/>
          <w:bCs/>
          <w:sz w:val="20"/>
          <w:szCs w:val="20"/>
        </w:rPr>
        <w:t xml:space="preserve"> Академия, 2024. - </w:t>
      </w:r>
      <w:proofErr w:type="gramStart"/>
      <w:r w:rsidR="008910E0" w:rsidRPr="008910E0">
        <w:rPr>
          <w:rFonts w:ascii="Arial CYR" w:hAnsi="Arial CYR" w:cs="Arial CYR"/>
          <w:bCs/>
          <w:sz w:val="20"/>
          <w:szCs w:val="20"/>
        </w:rPr>
        <w:t>Текст :</w:t>
      </w:r>
      <w:proofErr w:type="gramEnd"/>
      <w:r w:rsidR="008910E0" w:rsidRPr="008910E0">
        <w:rPr>
          <w:rFonts w:ascii="Arial CYR" w:hAnsi="Arial CYR" w:cs="Arial CYR"/>
          <w:bCs/>
          <w:sz w:val="20"/>
          <w:szCs w:val="20"/>
        </w:rPr>
        <w:t xml:space="preserve"> непосредственный. -</w:t>
      </w:r>
      <w:r w:rsidR="008910E0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8910E0" w:rsidRPr="008910E0">
        <w:rPr>
          <w:rFonts w:ascii="Arial CYR" w:hAnsi="Arial CYR" w:cs="Arial CYR"/>
          <w:b/>
          <w:bCs/>
          <w:sz w:val="20"/>
          <w:szCs w:val="20"/>
        </w:rPr>
        <w:t xml:space="preserve">История </w:t>
      </w:r>
      <w:proofErr w:type="gramStart"/>
      <w:r w:rsidR="008910E0" w:rsidRPr="008910E0">
        <w:rPr>
          <w:rFonts w:ascii="Arial CYR" w:hAnsi="Arial CYR" w:cs="Arial CYR"/>
          <w:b/>
          <w:bCs/>
          <w:sz w:val="20"/>
          <w:szCs w:val="20"/>
        </w:rPr>
        <w:t>России :</w:t>
      </w:r>
      <w:proofErr w:type="gramEnd"/>
      <w:r w:rsidR="008910E0" w:rsidRPr="008910E0">
        <w:rPr>
          <w:rFonts w:ascii="Arial CYR" w:hAnsi="Arial CYR" w:cs="Arial CYR"/>
          <w:b/>
          <w:bCs/>
          <w:sz w:val="20"/>
          <w:szCs w:val="20"/>
        </w:rPr>
        <w:t xml:space="preserve"> 1914-1945 годы. </w:t>
      </w:r>
      <w:r w:rsidR="008910E0" w:rsidRPr="008910E0">
        <w:rPr>
          <w:rFonts w:ascii="Arial CYR" w:hAnsi="Arial CYR" w:cs="Arial CYR"/>
          <w:bCs/>
          <w:sz w:val="20"/>
          <w:szCs w:val="20"/>
        </w:rPr>
        <w:t xml:space="preserve">- 2024. - 464 </w:t>
      </w:r>
      <w:proofErr w:type="gramStart"/>
      <w:r w:rsidR="008910E0" w:rsidRPr="008910E0">
        <w:rPr>
          <w:rFonts w:ascii="Arial CYR" w:hAnsi="Arial CYR" w:cs="Arial CYR"/>
          <w:bCs/>
          <w:sz w:val="20"/>
          <w:szCs w:val="20"/>
        </w:rPr>
        <w:t>с. :</w:t>
      </w:r>
      <w:proofErr w:type="gramEnd"/>
      <w:r w:rsidR="008910E0" w:rsidRPr="008910E0">
        <w:rPr>
          <w:rFonts w:ascii="Arial CYR" w:hAnsi="Arial CYR" w:cs="Arial CYR"/>
          <w:bCs/>
          <w:sz w:val="20"/>
          <w:szCs w:val="20"/>
        </w:rPr>
        <w:t xml:space="preserve"> </w:t>
      </w:r>
      <w:proofErr w:type="spellStart"/>
      <w:r w:rsidR="008910E0" w:rsidRPr="008910E0">
        <w:rPr>
          <w:rFonts w:ascii="Arial CYR" w:hAnsi="Arial CYR" w:cs="Arial CYR"/>
          <w:bCs/>
          <w:sz w:val="20"/>
          <w:szCs w:val="20"/>
        </w:rPr>
        <w:t>цв</w:t>
      </w:r>
      <w:proofErr w:type="spellEnd"/>
      <w:r w:rsidR="008910E0" w:rsidRPr="008910E0">
        <w:rPr>
          <w:rFonts w:ascii="Arial CYR" w:hAnsi="Arial CYR" w:cs="Arial CYR"/>
          <w:bCs/>
          <w:sz w:val="20"/>
          <w:szCs w:val="20"/>
        </w:rPr>
        <w:t>. ил., табл., карты.</w:t>
      </w:r>
    </w:p>
    <w:p w:rsidR="00A46616" w:rsidRPr="00A46616" w:rsidRDefault="00A46616" w:rsidP="00374B62">
      <w:pPr>
        <w:widowControl w:val="0"/>
        <w:autoSpaceDE w:val="0"/>
        <w:autoSpaceDN w:val="0"/>
        <w:adjustRightInd w:val="0"/>
        <w:spacing w:after="0" w:line="240" w:lineRule="auto"/>
        <w:ind w:left="851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A46616">
        <w:rPr>
          <w:rFonts w:ascii="Arial CYR" w:hAnsi="Arial CYR" w:cs="Arial CYR"/>
          <w:bCs/>
          <w:i/>
          <w:sz w:val="20"/>
          <w:szCs w:val="20"/>
        </w:rPr>
        <w:t>Читальный зал (1 экз.)</w:t>
      </w:r>
    </w:p>
    <w:p w:rsidR="00A46616" w:rsidRPr="00A46616" w:rsidRDefault="00A46616" w:rsidP="00374B62">
      <w:pPr>
        <w:widowControl w:val="0"/>
        <w:autoSpaceDE w:val="0"/>
        <w:autoSpaceDN w:val="0"/>
        <w:adjustRightInd w:val="0"/>
        <w:spacing w:after="0" w:line="240" w:lineRule="auto"/>
        <w:ind w:left="851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A46616">
        <w:rPr>
          <w:rFonts w:ascii="Arial CYR" w:hAnsi="Arial CYR" w:cs="Arial CYR"/>
          <w:bCs/>
          <w:i/>
          <w:sz w:val="20"/>
          <w:szCs w:val="20"/>
        </w:rPr>
        <w:t>Абонемент (</w:t>
      </w:r>
      <w:r>
        <w:rPr>
          <w:rFonts w:ascii="Arial CYR" w:hAnsi="Arial CYR" w:cs="Arial CYR"/>
          <w:bCs/>
          <w:i/>
          <w:sz w:val="20"/>
          <w:szCs w:val="20"/>
        </w:rPr>
        <w:t>29</w:t>
      </w:r>
      <w:r w:rsidRPr="00A46616">
        <w:rPr>
          <w:rFonts w:ascii="Arial CYR" w:hAnsi="Arial CYR" w:cs="Arial CYR"/>
          <w:bCs/>
          <w:i/>
          <w:sz w:val="20"/>
          <w:szCs w:val="20"/>
        </w:rPr>
        <w:t xml:space="preserve"> экз.)</w:t>
      </w:r>
    </w:p>
    <w:p w:rsidR="00157A0F" w:rsidRDefault="00157A0F" w:rsidP="008910E0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Cs/>
          <w:sz w:val="20"/>
          <w:szCs w:val="20"/>
        </w:rPr>
      </w:pPr>
    </w:p>
    <w:p w:rsidR="00157A0F" w:rsidRPr="00157A0F" w:rsidRDefault="00057F55" w:rsidP="00157A0F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26490A" w:rsidRPr="004B7D6B">
        <w:rPr>
          <w:rFonts w:ascii="Arial CYR" w:hAnsi="Arial CYR" w:cs="Arial CYR"/>
          <w:b/>
          <w:bCs/>
          <w:sz w:val="20"/>
          <w:szCs w:val="20"/>
        </w:rPr>
        <w:t>2</w:t>
      </w:r>
      <w:r w:rsidR="00157A0F">
        <w:rPr>
          <w:rFonts w:ascii="Arial CYR" w:hAnsi="Arial CYR" w:cs="Arial CYR"/>
          <w:bCs/>
          <w:sz w:val="20"/>
          <w:szCs w:val="20"/>
        </w:rPr>
        <w:t xml:space="preserve">. </w:t>
      </w:r>
      <w:r w:rsidR="00374B62">
        <w:rPr>
          <w:rFonts w:ascii="Arial CYR" w:hAnsi="Arial CYR" w:cs="Arial CYR"/>
          <w:bCs/>
          <w:sz w:val="20"/>
          <w:szCs w:val="20"/>
        </w:rPr>
        <w:t xml:space="preserve">   </w:t>
      </w:r>
      <w:r w:rsidR="00157A0F" w:rsidRPr="00157A0F">
        <w:rPr>
          <w:rFonts w:ascii="Arial CYR" w:hAnsi="Arial CYR" w:cs="Arial CYR"/>
          <w:b/>
          <w:bCs/>
          <w:sz w:val="20"/>
          <w:szCs w:val="20"/>
        </w:rPr>
        <w:t>63.3(</w:t>
      </w:r>
      <w:proofErr w:type="gramStart"/>
      <w:r w:rsidR="00157A0F" w:rsidRPr="00157A0F">
        <w:rPr>
          <w:rFonts w:ascii="Arial CYR" w:hAnsi="Arial CYR" w:cs="Arial CYR"/>
          <w:b/>
          <w:bCs/>
          <w:sz w:val="20"/>
          <w:szCs w:val="20"/>
        </w:rPr>
        <w:t>2)я</w:t>
      </w:r>
      <w:proofErr w:type="gramEnd"/>
      <w:r w:rsidR="00157A0F" w:rsidRPr="00157A0F">
        <w:rPr>
          <w:rFonts w:ascii="Arial CYR" w:hAnsi="Arial CYR" w:cs="Arial CYR"/>
          <w:b/>
          <w:bCs/>
          <w:sz w:val="20"/>
          <w:szCs w:val="20"/>
        </w:rPr>
        <w:t>721</w:t>
      </w:r>
    </w:p>
    <w:p w:rsidR="00157A0F" w:rsidRPr="00157A0F" w:rsidRDefault="00157A0F" w:rsidP="00157A0F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Pr="00157A0F">
        <w:rPr>
          <w:rFonts w:ascii="Arial CYR" w:hAnsi="Arial CYR" w:cs="Arial CYR"/>
          <w:b/>
          <w:bCs/>
          <w:sz w:val="20"/>
          <w:szCs w:val="20"/>
        </w:rPr>
        <w:t>М 42</w:t>
      </w:r>
    </w:p>
    <w:p w:rsidR="00157A0F" w:rsidRDefault="004B7D6B" w:rsidP="00157A0F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  </w:t>
      </w:r>
      <w:r w:rsidR="00374B62">
        <w:rPr>
          <w:rFonts w:ascii="Arial CYR" w:hAnsi="Arial CYR" w:cs="Arial CYR"/>
          <w:b/>
          <w:bCs/>
          <w:sz w:val="20"/>
          <w:szCs w:val="20"/>
        </w:rPr>
        <w:t xml:space="preserve">   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</w:t>
      </w:r>
      <w:proofErr w:type="spellStart"/>
      <w:r w:rsidR="00157A0F" w:rsidRPr="00157A0F">
        <w:rPr>
          <w:rFonts w:ascii="Arial CYR" w:hAnsi="Arial CYR" w:cs="Arial CYR"/>
          <w:b/>
          <w:bCs/>
          <w:sz w:val="20"/>
          <w:szCs w:val="20"/>
        </w:rPr>
        <w:t>Мединский</w:t>
      </w:r>
      <w:proofErr w:type="spellEnd"/>
      <w:r w:rsidR="00157A0F" w:rsidRPr="00157A0F">
        <w:rPr>
          <w:rFonts w:ascii="Arial CYR" w:hAnsi="Arial CYR" w:cs="Arial CYR"/>
          <w:b/>
          <w:bCs/>
          <w:sz w:val="20"/>
          <w:szCs w:val="20"/>
        </w:rPr>
        <w:t xml:space="preserve"> В. Р. </w:t>
      </w:r>
      <w:proofErr w:type="gramStart"/>
      <w:r w:rsidR="00157A0F" w:rsidRPr="00157A0F">
        <w:rPr>
          <w:rFonts w:ascii="Arial CYR" w:hAnsi="Arial CYR" w:cs="Arial CYR"/>
          <w:b/>
          <w:bCs/>
          <w:sz w:val="20"/>
          <w:szCs w:val="20"/>
        </w:rPr>
        <w:t>История :</w:t>
      </w:r>
      <w:proofErr w:type="gramEnd"/>
      <w:r w:rsidR="00157A0F" w:rsidRPr="00157A0F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157A0F" w:rsidRPr="00157A0F">
        <w:rPr>
          <w:rFonts w:ascii="Arial CYR" w:hAnsi="Arial CYR" w:cs="Arial CYR"/>
          <w:bCs/>
          <w:sz w:val="20"/>
          <w:szCs w:val="20"/>
        </w:rPr>
        <w:t xml:space="preserve">учебник / В. Р. </w:t>
      </w:r>
      <w:proofErr w:type="spellStart"/>
      <w:r w:rsidR="00157A0F" w:rsidRPr="00157A0F">
        <w:rPr>
          <w:rFonts w:ascii="Arial CYR" w:hAnsi="Arial CYR" w:cs="Arial CYR"/>
          <w:bCs/>
          <w:sz w:val="20"/>
          <w:szCs w:val="20"/>
        </w:rPr>
        <w:t>Мединский</w:t>
      </w:r>
      <w:proofErr w:type="spellEnd"/>
      <w:r w:rsidR="00157A0F" w:rsidRPr="00157A0F">
        <w:rPr>
          <w:rFonts w:ascii="Arial CYR" w:hAnsi="Arial CYR" w:cs="Arial CYR"/>
          <w:bCs/>
          <w:sz w:val="20"/>
          <w:szCs w:val="20"/>
        </w:rPr>
        <w:t xml:space="preserve">, А. В. </w:t>
      </w:r>
      <w:proofErr w:type="spellStart"/>
      <w:r w:rsidR="00157A0F" w:rsidRPr="00157A0F">
        <w:rPr>
          <w:rFonts w:ascii="Arial CYR" w:hAnsi="Arial CYR" w:cs="Arial CYR"/>
          <w:bCs/>
          <w:sz w:val="20"/>
          <w:szCs w:val="20"/>
        </w:rPr>
        <w:t>Торкунов</w:t>
      </w:r>
      <w:proofErr w:type="spellEnd"/>
      <w:r w:rsidR="00157A0F" w:rsidRPr="00157A0F">
        <w:rPr>
          <w:rFonts w:ascii="Arial CYR" w:hAnsi="Arial CYR" w:cs="Arial CYR"/>
          <w:bCs/>
          <w:sz w:val="20"/>
          <w:szCs w:val="20"/>
        </w:rPr>
        <w:t xml:space="preserve">. - </w:t>
      </w:r>
      <w:proofErr w:type="gramStart"/>
      <w:r w:rsidR="00157A0F" w:rsidRPr="00157A0F">
        <w:rPr>
          <w:rFonts w:ascii="Arial CYR" w:hAnsi="Arial CYR" w:cs="Arial CYR"/>
          <w:bCs/>
          <w:sz w:val="20"/>
          <w:szCs w:val="20"/>
        </w:rPr>
        <w:t>Москва :</w:t>
      </w:r>
      <w:proofErr w:type="gramEnd"/>
      <w:r w:rsidR="00157A0F" w:rsidRPr="00157A0F">
        <w:rPr>
          <w:rFonts w:ascii="Arial CYR" w:hAnsi="Arial CYR" w:cs="Arial CYR"/>
          <w:bCs/>
          <w:sz w:val="20"/>
          <w:szCs w:val="20"/>
        </w:rPr>
        <w:t xml:space="preserve"> Академия, 2024. - </w:t>
      </w:r>
      <w:proofErr w:type="gramStart"/>
      <w:r w:rsidR="00157A0F" w:rsidRPr="00157A0F">
        <w:rPr>
          <w:rFonts w:ascii="Arial CYR" w:hAnsi="Arial CYR" w:cs="Arial CYR"/>
          <w:bCs/>
          <w:sz w:val="20"/>
          <w:szCs w:val="20"/>
        </w:rPr>
        <w:t>Текст :</w:t>
      </w:r>
      <w:proofErr w:type="gramEnd"/>
      <w:r w:rsidR="00157A0F" w:rsidRPr="00157A0F">
        <w:rPr>
          <w:rFonts w:ascii="Arial CYR" w:hAnsi="Arial CYR" w:cs="Arial CYR"/>
          <w:bCs/>
          <w:sz w:val="20"/>
          <w:szCs w:val="20"/>
        </w:rPr>
        <w:t xml:space="preserve"> непосредственный.</w:t>
      </w:r>
      <w:r w:rsidR="00157A0F">
        <w:rPr>
          <w:rFonts w:ascii="Arial CYR" w:hAnsi="Arial CYR" w:cs="Arial CYR"/>
          <w:bCs/>
          <w:sz w:val="20"/>
          <w:szCs w:val="20"/>
        </w:rPr>
        <w:t xml:space="preserve">- </w:t>
      </w:r>
      <w:r w:rsidR="00157A0F" w:rsidRPr="00157A0F">
        <w:rPr>
          <w:rFonts w:ascii="Arial CYR" w:hAnsi="Arial CYR" w:cs="Arial CYR"/>
          <w:b/>
          <w:bCs/>
          <w:sz w:val="20"/>
          <w:szCs w:val="20"/>
        </w:rPr>
        <w:t xml:space="preserve">История России : 1945 год - начало XXI века. </w:t>
      </w:r>
      <w:r w:rsidR="00157A0F" w:rsidRPr="00157A0F">
        <w:rPr>
          <w:rFonts w:ascii="Arial CYR" w:hAnsi="Arial CYR" w:cs="Arial CYR"/>
          <w:bCs/>
          <w:sz w:val="20"/>
          <w:szCs w:val="20"/>
        </w:rPr>
        <w:t xml:space="preserve">- 2024. - 416 </w:t>
      </w:r>
      <w:proofErr w:type="gramStart"/>
      <w:r w:rsidR="00157A0F" w:rsidRPr="00157A0F">
        <w:rPr>
          <w:rFonts w:ascii="Arial CYR" w:hAnsi="Arial CYR" w:cs="Arial CYR"/>
          <w:bCs/>
          <w:sz w:val="20"/>
          <w:szCs w:val="20"/>
        </w:rPr>
        <w:t>с. :</w:t>
      </w:r>
      <w:proofErr w:type="gramEnd"/>
      <w:r w:rsidR="00157A0F" w:rsidRPr="00157A0F">
        <w:rPr>
          <w:rFonts w:ascii="Arial CYR" w:hAnsi="Arial CYR" w:cs="Arial CYR"/>
          <w:bCs/>
          <w:sz w:val="20"/>
          <w:szCs w:val="20"/>
        </w:rPr>
        <w:t xml:space="preserve"> </w:t>
      </w:r>
      <w:proofErr w:type="spellStart"/>
      <w:r w:rsidR="00157A0F" w:rsidRPr="00157A0F">
        <w:rPr>
          <w:rFonts w:ascii="Arial CYR" w:hAnsi="Arial CYR" w:cs="Arial CYR"/>
          <w:bCs/>
          <w:sz w:val="20"/>
          <w:szCs w:val="20"/>
        </w:rPr>
        <w:t>цв</w:t>
      </w:r>
      <w:proofErr w:type="spellEnd"/>
      <w:r w:rsidR="00157A0F" w:rsidRPr="00157A0F">
        <w:rPr>
          <w:rFonts w:ascii="Arial CYR" w:hAnsi="Arial CYR" w:cs="Arial CYR"/>
          <w:bCs/>
          <w:sz w:val="20"/>
          <w:szCs w:val="20"/>
        </w:rPr>
        <w:t>. ил., табл., карты</w:t>
      </w:r>
      <w:r w:rsidR="00A46616">
        <w:rPr>
          <w:rFonts w:ascii="Arial CYR" w:hAnsi="Arial CYR" w:cs="Arial CYR"/>
          <w:bCs/>
          <w:sz w:val="20"/>
          <w:szCs w:val="20"/>
        </w:rPr>
        <w:t>.</w:t>
      </w:r>
    </w:p>
    <w:p w:rsidR="00A46616" w:rsidRPr="00A46616" w:rsidRDefault="00A46616" w:rsidP="00A46616">
      <w:pPr>
        <w:widowControl w:val="0"/>
        <w:autoSpaceDE w:val="0"/>
        <w:autoSpaceDN w:val="0"/>
        <w:adjustRightInd w:val="0"/>
        <w:spacing w:after="0" w:line="240" w:lineRule="auto"/>
        <w:ind w:left="851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A46616">
        <w:rPr>
          <w:rFonts w:ascii="Arial CYR" w:hAnsi="Arial CYR" w:cs="Arial CYR"/>
          <w:bCs/>
          <w:i/>
          <w:sz w:val="20"/>
          <w:szCs w:val="20"/>
        </w:rPr>
        <w:t>Читальный зал (1 экз.)</w:t>
      </w:r>
    </w:p>
    <w:p w:rsidR="00A46616" w:rsidRPr="00A46616" w:rsidRDefault="00A46616" w:rsidP="00A46616">
      <w:pPr>
        <w:widowControl w:val="0"/>
        <w:autoSpaceDE w:val="0"/>
        <w:autoSpaceDN w:val="0"/>
        <w:adjustRightInd w:val="0"/>
        <w:spacing w:after="0" w:line="240" w:lineRule="auto"/>
        <w:ind w:left="851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A46616">
        <w:rPr>
          <w:rFonts w:ascii="Arial CYR" w:hAnsi="Arial CYR" w:cs="Arial CYR"/>
          <w:bCs/>
          <w:i/>
          <w:sz w:val="20"/>
          <w:szCs w:val="20"/>
        </w:rPr>
        <w:t>Абонемент (29 экз.)</w:t>
      </w:r>
    </w:p>
    <w:p w:rsidR="00A46616" w:rsidRDefault="00A46616" w:rsidP="00A46616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bCs/>
          <w:sz w:val="20"/>
          <w:szCs w:val="20"/>
        </w:rPr>
      </w:pPr>
    </w:p>
    <w:p w:rsidR="00A46616" w:rsidRPr="00A46616" w:rsidRDefault="00057F55" w:rsidP="00A46616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26490A" w:rsidRPr="004B7D6B">
        <w:rPr>
          <w:rFonts w:ascii="Arial CYR" w:hAnsi="Arial CYR" w:cs="Arial CYR"/>
          <w:b/>
          <w:bCs/>
          <w:sz w:val="20"/>
          <w:szCs w:val="20"/>
        </w:rPr>
        <w:t>3</w:t>
      </w:r>
      <w:r w:rsidR="00A46616" w:rsidRPr="00A46616">
        <w:rPr>
          <w:rFonts w:ascii="Arial CYR" w:hAnsi="Arial CYR" w:cs="Arial CYR"/>
          <w:b/>
          <w:bCs/>
          <w:sz w:val="20"/>
          <w:szCs w:val="20"/>
        </w:rPr>
        <w:t>.</w:t>
      </w:r>
      <w:r w:rsidR="00A46616">
        <w:rPr>
          <w:rFonts w:ascii="Arial CYR" w:hAnsi="Arial CYR" w:cs="Arial CYR"/>
          <w:bCs/>
          <w:sz w:val="20"/>
          <w:szCs w:val="20"/>
        </w:rPr>
        <w:t xml:space="preserve"> </w:t>
      </w:r>
      <w:r w:rsidR="00374B62">
        <w:rPr>
          <w:rFonts w:ascii="Arial CYR" w:hAnsi="Arial CYR" w:cs="Arial CYR"/>
          <w:bCs/>
          <w:sz w:val="20"/>
          <w:szCs w:val="20"/>
        </w:rPr>
        <w:t xml:space="preserve">   </w:t>
      </w:r>
      <w:r w:rsidR="00A46616" w:rsidRPr="00A46616">
        <w:rPr>
          <w:rFonts w:ascii="Arial CYR" w:hAnsi="Arial CYR" w:cs="Arial CYR"/>
          <w:b/>
          <w:bCs/>
          <w:sz w:val="20"/>
          <w:szCs w:val="20"/>
        </w:rPr>
        <w:t>63.3(</w:t>
      </w:r>
      <w:proofErr w:type="gramStart"/>
      <w:r w:rsidR="00A46616" w:rsidRPr="00A46616">
        <w:rPr>
          <w:rFonts w:ascii="Arial CYR" w:hAnsi="Arial CYR" w:cs="Arial CYR"/>
          <w:b/>
          <w:bCs/>
          <w:sz w:val="20"/>
          <w:szCs w:val="20"/>
        </w:rPr>
        <w:t>2)я</w:t>
      </w:r>
      <w:proofErr w:type="gramEnd"/>
      <w:r w:rsidR="00A46616" w:rsidRPr="00A46616">
        <w:rPr>
          <w:rFonts w:ascii="Arial CYR" w:hAnsi="Arial CYR" w:cs="Arial CYR"/>
          <w:b/>
          <w:bCs/>
          <w:sz w:val="20"/>
          <w:szCs w:val="20"/>
        </w:rPr>
        <w:t>721</w:t>
      </w:r>
    </w:p>
    <w:p w:rsidR="00A46616" w:rsidRDefault="00A46616" w:rsidP="00A46616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bCs/>
          <w:sz w:val="20"/>
          <w:szCs w:val="20"/>
        </w:rPr>
      </w:pPr>
      <w:r w:rsidRPr="00A46616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057F55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Pr="00A46616">
        <w:rPr>
          <w:rFonts w:ascii="Arial CYR" w:hAnsi="Arial CYR" w:cs="Arial CYR"/>
          <w:b/>
          <w:bCs/>
          <w:sz w:val="20"/>
          <w:szCs w:val="20"/>
        </w:rPr>
        <w:t>М 42</w:t>
      </w:r>
    </w:p>
    <w:p w:rsidR="00A46616" w:rsidRDefault="004B7D6B" w:rsidP="00A46616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  </w:t>
      </w:r>
      <w:r w:rsidR="00374B62">
        <w:rPr>
          <w:rFonts w:ascii="Arial CYR" w:hAnsi="Arial CYR" w:cs="Arial CYR"/>
          <w:b/>
          <w:bCs/>
          <w:sz w:val="20"/>
          <w:szCs w:val="20"/>
        </w:rPr>
        <w:t xml:space="preserve">   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</w:t>
      </w:r>
      <w:proofErr w:type="spellStart"/>
      <w:r w:rsidR="00A46616" w:rsidRPr="00A46616">
        <w:rPr>
          <w:rFonts w:ascii="Arial CYR" w:hAnsi="Arial CYR" w:cs="Arial CYR"/>
          <w:b/>
          <w:bCs/>
          <w:sz w:val="20"/>
          <w:szCs w:val="20"/>
        </w:rPr>
        <w:t>Мединский</w:t>
      </w:r>
      <w:proofErr w:type="spellEnd"/>
      <w:r w:rsidR="00A46616" w:rsidRPr="00A46616">
        <w:rPr>
          <w:rFonts w:ascii="Arial CYR" w:hAnsi="Arial CYR" w:cs="Arial CYR"/>
          <w:b/>
          <w:bCs/>
          <w:sz w:val="20"/>
          <w:szCs w:val="20"/>
        </w:rPr>
        <w:t xml:space="preserve"> В. Р. </w:t>
      </w:r>
      <w:proofErr w:type="gramStart"/>
      <w:r w:rsidR="00A46616" w:rsidRPr="00A46616">
        <w:rPr>
          <w:rFonts w:ascii="Arial CYR" w:hAnsi="Arial CYR" w:cs="Arial CYR"/>
          <w:b/>
          <w:bCs/>
          <w:sz w:val="20"/>
          <w:szCs w:val="20"/>
        </w:rPr>
        <w:t>История :</w:t>
      </w:r>
      <w:proofErr w:type="gramEnd"/>
      <w:r w:rsidR="00A46616" w:rsidRPr="00A46616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A46616" w:rsidRPr="00A46616">
        <w:rPr>
          <w:rFonts w:ascii="Arial CYR" w:hAnsi="Arial CYR" w:cs="Arial CYR"/>
          <w:bCs/>
          <w:sz w:val="20"/>
          <w:szCs w:val="20"/>
        </w:rPr>
        <w:t xml:space="preserve">учебник / В. Р. </w:t>
      </w:r>
      <w:proofErr w:type="spellStart"/>
      <w:r w:rsidR="00A46616" w:rsidRPr="00A46616">
        <w:rPr>
          <w:rFonts w:ascii="Arial CYR" w:hAnsi="Arial CYR" w:cs="Arial CYR"/>
          <w:bCs/>
          <w:sz w:val="20"/>
          <w:szCs w:val="20"/>
        </w:rPr>
        <w:t>Мединский</w:t>
      </w:r>
      <w:proofErr w:type="spellEnd"/>
      <w:r w:rsidR="00A46616" w:rsidRPr="00A46616">
        <w:rPr>
          <w:rFonts w:ascii="Arial CYR" w:hAnsi="Arial CYR" w:cs="Arial CYR"/>
          <w:bCs/>
          <w:sz w:val="20"/>
          <w:szCs w:val="20"/>
        </w:rPr>
        <w:t xml:space="preserve">, А. О. </w:t>
      </w:r>
      <w:proofErr w:type="spellStart"/>
      <w:r w:rsidR="00A46616" w:rsidRPr="00A46616">
        <w:rPr>
          <w:rFonts w:ascii="Arial CYR" w:hAnsi="Arial CYR" w:cs="Arial CYR"/>
          <w:bCs/>
          <w:sz w:val="20"/>
          <w:szCs w:val="20"/>
        </w:rPr>
        <w:t>Чубарьян</w:t>
      </w:r>
      <w:proofErr w:type="spellEnd"/>
      <w:r w:rsidR="00A46616" w:rsidRPr="00A46616">
        <w:rPr>
          <w:rFonts w:ascii="Arial CYR" w:hAnsi="Arial CYR" w:cs="Arial CYR"/>
          <w:bCs/>
          <w:sz w:val="20"/>
          <w:szCs w:val="20"/>
        </w:rPr>
        <w:t xml:space="preserve">. - </w:t>
      </w:r>
      <w:proofErr w:type="gramStart"/>
      <w:r w:rsidR="00A46616" w:rsidRPr="00A46616">
        <w:rPr>
          <w:rFonts w:ascii="Arial CYR" w:hAnsi="Arial CYR" w:cs="Arial CYR"/>
          <w:bCs/>
          <w:sz w:val="20"/>
          <w:szCs w:val="20"/>
        </w:rPr>
        <w:t>Москва :</w:t>
      </w:r>
      <w:proofErr w:type="gramEnd"/>
      <w:r w:rsidR="00A46616" w:rsidRPr="00A46616">
        <w:rPr>
          <w:rFonts w:ascii="Arial CYR" w:hAnsi="Arial CYR" w:cs="Arial CYR"/>
          <w:bCs/>
          <w:sz w:val="20"/>
          <w:szCs w:val="20"/>
        </w:rPr>
        <w:t xml:space="preserve"> Академия, 2024. - </w:t>
      </w:r>
      <w:proofErr w:type="gramStart"/>
      <w:r w:rsidR="00A46616" w:rsidRPr="00A46616">
        <w:rPr>
          <w:rFonts w:ascii="Arial CYR" w:hAnsi="Arial CYR" w:cs="Arial CYR"/>
          <w:bCs/>
          <w:sz w:val="20"/>
          <w:szCs w:val="20"/>
        </w:rPr>
        <w:t>Текст :</w:t>
      </w:r>
      <w:proofErr w:type="gramEnd"/>
      <w:r w:rsidR="00A46616" w:rsidRPr="00A46616">
        <w:rPr>
          <w:rFonts w:ascii="Arial CYR" w:hAnsi="Arial CYR" w:cs="Arial CYR"/>
          <w:bCs/>
          <w:sz w:val="20"/>
          <w:szCs w:val="20"/>
        </w:rPr>
        <w:t xml:space="preserve"> непосредственный.</w:t>
      </w:r>
      <w:r w:rsidR="00A46616">
        <w:rPr>
          <w:rFonts w:ascii="Arial CYR" w:hAnsi="Arial CYR" w:cs="Arial CYR"/>
          <w:bCs/>
          <w:sz w:val="20"/>
          <w:szCs w:val="20"/>
        </w:rPr>
        <w:t xml:space="preserve"> - </w:t>
      </w:r>
      <w:r w:rsidR="00A46616" w:rsidRPr="00A46616">
        <w:rPr>
          <w:rFonts w:ascii="Arial CYR" w:hAnsi="Arial CYR" w:cs="Arial CYR"/>
          <w:b/>
          <w:bCs/>
          <w:sz w:val="20"/>
          <w:szCs w:val="20"/>
        </w:rPr>
        <w:t xml:space="preserve">Всеобщая </w:t>
      </w:r>
      <w:proofErr w:type="gramStart"/>
      <w:r w:rsidR="00A46616" w:rsidRPr="00A46616">
        <w:rPr>
          <w:rFonts w:ascii="Arial CYR" w:hAnsi="Arial CYR" w:cs="Arial CYR"/>
          <w:b/>
          <w:bCs/>
          <w:sz w:val="20"/>
          <w:szCs w:val="20"/>
        </w:rPr>
        <w:t>история :</w:t>
      </w:r>
      <w:proofErr w:type="gramEnd"/>
      <w:r w:rsidR="00A46616" w:rsidRPr="00A46616">
        <w:rPr>
          <w:rFonts w:ascii="Arial CYR" w:hAnsi="Arial CYR" w:cs="Arial CYR"/>
          <w:b/>
          <w:bCs/>
          <w:sz w:val="20"/>
          <w:szCs w:val="20"/>
        </w:rPr>
        <w:t xml:space="preserve"> 1914 год - начало XXI века. </w:t>
      </w:r>
      <w:r w:rsidR="00A46616" w:rsidRPr="00A46616">
        <w:rPr>
          <w:rFonts w:ascii="Arial CYR" w:hAnsi="Arial CYR" w:cs="Arial CYR"/>
          <w:bCs/>
          <w:sz w:val="20"/>
          <w:szCs w:val="20"/>
        </w:rPr>
        <w:t xml:space="preserve">- 2024. - 496 </w:t>
      </w:r>
      <w:proofErr w:type="gramStart"/>
      <w:r w:rsidR="00A46616" w:rsidRPr="00A46616">
        <w:rPr>
          <w:rFonts w:ascii="Arial CYR" w:hAnsi="Arial CYR" w:cs="Arial CYR"/>
          <w:bCs/>
          <w:sz w:val="20"/>
          <w:szCs w:val="20"/>
        </w:rPr>
        <w:t>с. :</w:t>
      </w:r>
      <w:proofErr w:type="gramEnd"/>
      <w:r w:rsidR="00A46616" w:rsidRPr="00A46616">
        <w:rPr>
          <w:rFonts w:ascii="Arial CYR" w:hAnsi="Arial CYR" w:cs="Arial CYR"/>
          <w:bCs/>
          <w:sz w:val="20"/>
          <w:szCs w:val="20"/>
        </w:rPr>
        <w:t xml:space="preserve"> </w:t>
      </w:r>
      <w:proofErr w:type="spellStart"/>
      <w:r w:rsidR="00A46616" w:rsidRPr="00A46616">
        <w:rPr>
          <w:rFonts w:ascii="Arial CYR" w:hAnsi="Arial CYR" w:cs="Arial CYR"/>
          <w:bCs/>
          <w:sz w:val="20"/>
          <w:szCs w:val="20"/>
        </w:rPr>
        <w:t>цв</w:t>
      </w:r>
      <w:proofErr w:type="spellEnd"/>
      <w:r w:rsidR="00A46616" w:rsidRPr="00A46616">
        <w:rPr>
          <w:rFonts w:ascii="Arial CYR" w:hAnsi="Arial CYR" w:cs="Arial CYR"/>
          <w:bCs/>
          <w:sz w:val="20"/>
          <w:szCs w:val="20"/>
        </w:rPr>
        <w:t>. ил., табл., карты.</w:t>
      </w:r>
    </w:p>
    <w:p w:rsidR="00A46616" w:rsidRPr="00A46616" w:rsidRDefault="00A46616" w:rsidP="00A46616">
      <w:pPr>
        <w:widowControl w:val="0"/>
        <w:autoSpaceDE w:val="0"/>
        <w:autoSpaceDN w:val="0"/>
        <w:adjustRightInd w:val="0"/>
        <w:spacing w:after="0" w:line="240" w:lineRule="auto"/>
        <w:ind w:left="851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A46616">
        <w:rPr>
          <w:rFonts w:ascii="Arial CYR" w:hAnsi="Arial CYR" w:cs="Arial CYR"/>
          <w:bCs/>
          <w:i/>
          <w:sz w:val="20"/>
          <w:szCs w:val="20"/>
        </w:rPr>
        <w:t>Читальный зал (1 экз.)</w:t>
      </w:r>
    </w:p>
    <w:p w:rsidR="00A46616" w:rsidRPr="00A46616" w:rsidRDefault="00A46616" w:rsidP="00A46616">
      <w:pPr>
        <w:widowControl w:val="0"/>
        <w:autoSpaceDE w:val="0"/>
        <w:autoSpaceDN w:val="0"/>
        <w:adjustRightInd w:val="0"/>
        <w:spacing w:after="0" w:line="240" w:lineRule="auto"/>
        <w:ind w:left="851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A46616">
        <w:rPr>
          <w:rFonts w:ascii="Arial CYR" w:hAnsi="Arial CYR" w:cs="Arial CYR"/>
          <w:bCs/>
          <w:i/>
          <w:sz w:val="20"/>
          <w:szCs w:val="20"/>
        </w:rPr>
        <w:t>Абонемент (29 экз.)</w:t>
      </w:r>
    </w:p>
    <w:p w:rsidR="00A46616" w:rsidRPr="00A46616" w:rsidRDefault="00A46616" w:rsidP="00A46616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Cs/>
          <w:sz w:val="20"/>
          <w:szCs w:val="20"/>
        </w:rPr>
      </w:pPr>
    </w:p>
    <w:p w:rsidR="00A46616" w:rsidRPr="00A46616" w:rsidRDefault="00A46616" w:rsidP="00A46616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bCs/>
          <w:sz w:val="20"/>
          <w:szCs w:val="20"/>
        </w:rPr>
      </w:pPr>
    </w:p>
    <w:p w:rsidR="00C3469C" w:rsidRPr="002B0177" w:rsidRDefault="00C3469C" w:rsidP="002B0177">
      <w:pPr>
        <w:widowControl w:val="0"/>
        <w:autoSpaceDE w:val="0"/>
        <w:autoSpaceDN w:val="0"/>
        <w:adjustRightInd w:val="0"/>
        <w:spacing w:after="0" w:line="240" w:lineRule="auto"/>
        <w:ind w:left="851"/>
        <w:jc w:val="right"/>
        <w:rPr>
          <w:rFonts w:ascii="Arial CYR" w:hAnsi="Arial CYR" w:cs="Arial CYR"/>
          <w:bCs/>
          <w:i/>
          <w:sz w:val="20"/>
          <w:szCs w:val="20"/>
        </w:rPr>
      </w:pPr>
    </w:p>
    <w:p w:rsidR="00364C64" w:rsidRPr="00325FA5" w:rsidRDefault="00364C64" w:rsidP="00364C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325FA5">
        <w:rPr>
          <w:rFonts w:ascii="Arial CYR" w:hAnsi="Arial CYR" w:cs="Arial CYR"/>
          <w:b/>
          <w:bCs/>
          <w:i/>
          <w:sz w:val="32"/>
          <w:szCs w:val="32"/>
          <w:u w:val="single"/>
        </w:rPr>
        <w:t>Экономика. Экономические науки</w:t>
      </w:r>
    </w:p>
    <w:p w:rsidR="00A26AE6" w:rsidRPr="001107D8" w:rsidRDefault="00A26AE6" w:rsidP="00364C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i/>
          <w:sz w:val="32"/>
          <w:szCs w:val="32"/>
          <w:highlight w:val="yellow"/>
          <w:u w:val="single"/>
        </w:rPr>
      </w:pPr>
    </w:p>
    <w:p w:rsidR="003719A1" w:rsidRPr="003719A1" w:rsidRDefault="0026490A" w:rsidP="003719A1">
      <w:pPr>
        <w:widowControl w:val="0"/>
        <w:autoSpaceDE w:val="0"/>
        <w:autoSpaceDN w:val="0"/>
        <w:adjustRightInd w:val="0"/>
        <w:spacing w:after="0" w:line="240" w:lineRule="auto"/>
        <w:ind w:left="993"/>
        <w:rPr>
          <w:rFonts w:ascii="Arial CYR" w:hAnsi="Arial CYR" w:cs="Arial CYR"/>
          <w:b/>
          <w:bCs/>
          <w:sz w:val="20"/>
          <w:szCs w:val="20"/>
        </w:rPr>
      </w:pPr>
      <w:r w:rsidRPr="005B65C9">
        <w:rPr>
          <w:rFonts w:ascii="Arial CYR" w:hAnsi="Arial CYR" w:cs="Arial CYR"/>
          <w:b/>
          <w:bCs/>
          <w:sz w:val="20"/>
          <w:szCs w:val="20"/>
        </w:rPr>
        <w:t>4</w:t>
      </w:r>
      <w:r w:rsidR="00E23CDD" w:rsidRPr="003719A1">
        <w:rPr>
          <w:rFonts w:ascii="Arial CYR" w:hAnsi="Arial CYR" w:cs="Arial CYR"/>
          <w:b/>
          <w:bCs/>
          <w:sz w:val="20"/>
          <w:szCs w:val="20"/>
        </w:rPr>
        <w:t>.</w:t>
      </w:r>
      <w:r w:rsidR="00350DC2" w:rsidRPr="003719A1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3719A1" w:rsidRPr="003719A1">
        <w:rPr>
          <w:rFonts w:ascii="Arial CYR" w:hAnsi="Arial CYR" w:cs="Arial CYR"/>
          <w:b/>
          <w:bCs/>
          <w:sz w:val="20"/>
          <w:szCs w:val="20"/>
        </w:rPr>
        <w:t>65.04</w:t>
      </w:r>
      <w:r w:rsidR="003719A1" w:rsidRPr="003719A1">
        <w:rPr>
          <w:rFonts w:ascii="Arial CYR" w:hAnsi="Arial CYR" w:cs="Arial CYR"/>
          <w:b/>
          <w:bCs/>
          <w:sz w:val="20"/>
          <w:szCs w:val="20"/>
        </w:rPr>
        <w:br/>
      </w:r>
      <w:r w:rsidR="003719A1" w:rsidRPr="005B65C9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3719A1" w:rsidRPr="003719A1">
        <w:rPr>
          <w:rFonts w:ascii="Arial CYR" w:hAnsi="Arial CYR" w:cs="Arial CYR"/>
          <w:b/>
          <w:bCs/>
          <w:sz w:val="20"/>
          <w:szCs w:val="20"/>
        </w:rPr>
        <w:t>Э 40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</w:t>
      </w:r>
    </w:p>
    <w:p w:rsidR="003719A1" w:rsidRPr="003719A1" w:rsidRDefault="005B65C9" w:rsidP="003719A1">
      <w:pPr>
        <w:widowControl w:val="0"/>
        <w:autoSpaceDE w:val="0"/>
        <w:autoSpaceDN w:val="0"/>
        <w:adjustRightInd w:val="0"/>
        <w:spacing w:after="0" w:line="240" w:lineRule="auto"/>
        <w:ind w:left="851" w:firstLine="567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 </w:t>
      </w:r>
      <w:r w:rsidR="003719A1" w:rsidRPr="003719A1">
        <w:rPr>
          <w:rFonts w:ascii="Arial CYR" w:hAnsi="Arial CYR" w:cs="Arial CYR"/>
          <w:b/>
          <w:bCs/>
          <w:sz w:val="20"/>
          <w:szCs w:val="20"/>
        </w:rPr>
        <w:t xml:space="preserve">Экономическая и социальная география мира. </w:t>
      </w:r>
      <w:r w:rsidR="003719A1" w:rsidRPr="003719A1">
        <w:rPr>
          <w:rFonts w:ascii="Arial CYR" w:hAnsi="Arial CYR" w:cs="Arial CYR"/>
          <w:bCs/>
          <w:sz w:val="20"/>
          <w:szCs w:val="20"/>
        </w:rPr>
        <w:t xml:space="preserve">10-11 </w:t>
      </w:r>
      <w:proofErr w:type="gramStart"/>
      <w:r w:rsidR="003719A1" w:rsidRPr="003719A1">
        <w:rPr>
          <w:rFonts w:ascii="Arial CYR" w:hAnsi="Arial CYR" w:cs="Arial CYR"/>
          <w:bCs/>
          <w:sz w:val="20"/>
          <w:szCs w:val="20"/>
        </w:rPr>
        <w:t>классы :</w:t>
      </w:r>
      <w:proofErr w:type="gramEnd"/>
      <w:r w:rsidR="003719A1" w:rsidRPr="003719A1">
        <w:rPr>
          <w:rFonts w:ascii="Arial CYR" w:hAnsi="Arial CYR" w:cs="Arial CYR"/>
          <w:bCs/>
          <w:sz w:val="20"/>
          <w:szCs w:val="20"/>
        </w:rPr>
        <w:t xml:space="preserve"> атлас. - </w:t>
      </w:r>
      <w:proofErr w:type="gramStart"/>
      <w:r w:rsidR="003719A1" w:rsidRPr="003719A1">
        <w:rPr>
          <w:rFonts w:ascii="Arial CYR" w:hAnsi="Arial CYR" w:cs="Arial CYR"/>
          <w:bCs/>
          <w:sz w:val="20"/>
          <w:szCs w:val="20"/>
        </w:rPr>
        <w:t>Омск :</w:t>
      </w:r>
      <w:proofErr w:type="gramEnd"/>
      <w:r w:rsidR="003719A1" w:rsidRPr="003719A1">
        <w:rPr>
          <w:rFonts w:ascii="Arial CYR" w:hAnsi="Arial CYR" w:cs="Arial CYR"/>
          <w:bCs/>
          <w:sz w:val="20"/>
          <w:szCs w:val="20"/>
        </w:rPr>
        <w:t xml:space="preserve"> Ом. </w:t>
      </w:r>
      <w:proofErr w:type="spellStart"/>
      <w:r w:rsidR="003719A1" w:rsidRPr="003719A1">
        <w:rPr>
          <w:rFonts w:ascii="Arial CYR" w:hAnsi="Arial CYR" w:cs="Arial CYR"/>
          <w:bCs/>
          <w:sz w:val="20"/>
          <w:szCs w:val="20"/>
        </w:rPr>
        <w:t>картогр</w:t>
      </w:r>
      <w:proofErr w:type="spellEnd"/>
      <w:r w:rsidR="003719A1" w:rsidRPr="003719A1">
        <w:rPr>
          <w:rFonts w:ascii="Arial CYR" w:hAnsi="Arial CYR" w:cs="Arial CYR"/>
          <w:bCs/>
          <w:sz w:val="20"/>
          <w:szCs w:val="20"/>
        </w:rPr>
        <w:t xml:space="preserve">. ф-ка, 2024. - 48 </w:t>
      </w:r>
      <w:proofErr w:type="gramStart"/>
      <w:r w:rsidR="003719A1" w:rsidRPr="003719A1">
        <w:rPr>
          <w:rFonts w:ascii="Arial CYR" w:hAnsi="Arial CYR" w:cs="Arial CYR"/>
          <w:bCs/>
          <w:sz w:val="20"/>
          <w:szCs w:val="20"/>
        </w:rPr>
        <w:t>с. :</w:t>
      </w:r>
      <w:proofErr w:type="gramEnd"/>
      <w:r w:rsidR="003719A1" w:rsidRPr="003719A1">
        <w:rPr>
          <w:rFonts w:ascii="Arial CYR" w:hAnsi="Arial CYR" w:cs="Arial CYR"/>
          <w:bCs/>
          <w:sz w:val="20"/>
          <w:szCs w:val="20"/>
        </w:rPr>
        <w:t xml:space="preserve"> </w:t>
      </w:r>
      <w:proofErr w:type="spellStart"/>
      <w:r w:rsidR="003719A1" w:rsidRPr="003719A1">
        <w:rPr>
          <w:rFonts w:ascii="Arial CYR" w:hAnsi="Arial CYR" w:cs="Arial CYR"/>
          <w:bCs/>
          <w:sz w:val="20"/>
          <w:szCs w:val="20"/>
        </w:rPr>
        <w:t>цв</w:t>
      </w:r>
      <w:proofErr w:type="spellEnd"/>
      <w:r w:rsidR="003719A1" w:rsidRPr="003719A1">
        <w:rPr>
          <w:rFonts w:ascii="Arial CYR" w:hAnsi="Arial CYR" w:cs="Arial CYR"/>
          <w:bCs/>
          <w:sz w:val="20"/>
          <w:szCs w:val="20"/>
        </w:rPr>
        <w:t xml:space="preserve">. ил., </w:t>
      </w:r>
      <w:proofErr w:type="spellStart"/>
      <w:r w:rsidR="003719A1" w:rsidRPr="003719A1">
        <w:rPr>
          <w:rFonts w:ascii="Arial CYR" w:hAnsi="Arial CYR" w:cs="Arial CYR"/>
          <w:bCs/>
          <w:sz w:val="20"/>
          <w:szCs w:val="20"/>
        </w:rPr>
        <w:t>портр</w:t>
      </w:r>
      <w:proofErr w:type="spellEnd"/>
      <w:r w:rsidR="003719A1" w:rsidRPr="003719A1">
        <w:rPr>
          <w:rFonts w:ascii="Arial CYR" w:hAnsi="Arial CYR" w:cs="Arial CYR"/>
          <w:bCs/>
          <w:sz w:val="20"/>
          <w:szCs w:val="20"/>
        </w:rPr>
        <w:t xml:space="preserve">., рис., граф. - </w:t>
      </w:r>
      <w:proofErr w:type="gramStart"/>
      <w:r w:rsidR="003719A1" w:rsidRPr="003719A1">
        <w:rPr>
          <w:rFonts w:ascii="Arial CYR" w:hAnsi="Arial CYR" w:cs="Arial CYR"/>
          <w:bCs/>
          <w:sz w:val="20"/>
          <w:szCs w:val="20"/>
        </w:rPr>
        <w:t>Текст :</w:t>
      </w:r>
      <w:proofErr w:type="gramEnd"/>
      <w:r w:rsidR="003719A1" w:rsidRPr="003719A1">
        <w:rPr>
          <w:rFonts w:ascii="Arial CYR" w:hAnsi="Arial CYR" w:cs="Arial CYR"/>
          <w:bCs/>
          <w:sz w:val="20"/>
          <w:szCs w:val="20"/>
        </w:rPr>
        <w:t xml:space="preserve"> непосредственный.</w:t>
      </w:r>
    </w:p>
    <w:p w:rsidR="00325FA5" w:rsidRPr="00325FA5" w:rsidRDefault="00325FA5" w:rsidP="003719A1">
      <w:pPr>
        <w:widowControl w:val="0"/>
        <w:autoSpaceDE w:val="0"/>
        <w:autoSpaceDN w:val="0"/>
        <w:adjustRightInd w:val="0"/>
        <w:spacing w:after="0" w:line="240" w:lineRule="auto"/>
        <w:ind w:firstLine="7371"/>
        <w:rPr>
          <w:rFonts w:ascii="Arial CYR" w:hAnsi="Arial CYR" w:cs="Arial CYR"/>
          <w:bCs/>
          <w:i/>
          <w:sz w:val="20"/>
          <w:szCs w:val="20"/>
        </w:rPr>
      </w:pPr>
      <w:r w:rsidRPr="00325FA5">
        <w:rPr>
          <w:rFonts w:ascii="Arial CYR" w:hAnsi="Arial CYR" w:cs="Arial CYR"/>
          <w:bCs/>
          <w:i/>
          <w:sz w:val="20"/>
          <w:szCs w:val="20"/>
        </w:rPr>
        <w:t>Читальный зал (1 экз.)</w:t>
      </w:r>
    </w:p>
    <w:p w:rsidR="00364C64" w:rsidRPr="00133EFB" w:rsidRDefault="00325FA5" w:rsidP="00325F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sz w:val="20"/>
          <w:szCs w:val="20"/>
        </w:rPr>
      </w:pPr>
      <w:r w:rsidRPr="00133EFB">
        <w:rPr>
          <w:rFonts w:ascii="Arial CYR" w:hAnsi="Arial CYR" w:cs="Arial CYR"/>
          <w:bCs/>
          <w:sz w:val="20"/>
          <w:szCs w:val="20"/>
        </w:rPr>
        <w:t>Абонемент (1</w:t>
      </w:r>
      <w:r w:rsidR="003719A1" w:rsidRPr="00133EFB">
        <w:rPr>
          <w:rFonts w:ascii="Arial CYR" w:hAnsi="Arial CYR" w:cs="Arial CYR"/>
          <w:bCs/>
          <w:sz w:val="20"/>
          <w:szCs w:val="20"/>
        </w:rPr>
        <w:t>2</w:t>
      </w:r>
      <w:r w:rsidRPr="00133EFB">
        <w:rPr>
          <w:rFonts w:ascii="Arial CYR" w:hAnsi="Arial CYR" w:cs="Arial CYR"/>
          <w:bCs/>
          <w:sz w:val="20"/>
          <w:szCs w:val="20"/>
        </w:rPr>
        <w:t xml:space="preserve"> экз.)</w:t>
      </w:r>
    </w:p>
    <w:p w:rsidR="00133EFB" w:rsidRPr="00133EFB" w:rsidRDefault="0026490A" w:rsidP="0026490A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sz w:val="20"/>
          <w:szCs w:val="20"/>
        </w:rPr>
      </w:pPr>
      <w:r w:rsidRPr="0026490A">
        <w:rPr>
          <w:rFonts w:ascii="Arial CYR" w:hAnsi="Arial CYR" w:cs="Arial CYR"/>
          <w:b/>
          <w:bCs/>
          <w:sz w:val="20"/>
          <w:szCs w:val="20"/>
        </w:rPr>
        <w:t xml:space="preserve">         5</w:t>
      </w:r>
      <w:r>
        <w:rPr>
          <w:rFonts w:ascii="Arial CYR" w:hAnsi="Arial CYR" w:cs="Arial CYR"/>
          <w:b/>
          <w:bCs/>
          <w:sz w:val="20"/>
          <w:szCs w:val="20"/>
        </w:rPr>
        <w:t xml:space="preserve">.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133EFB" w:rsidRPr="00133EFB">
        <w:rPr>
          <w:rFonts w:ascii="Arial CYR" w:hAnsi="Arial CYR" w:cs="Arial CYR"/>
          <w:b/>
          <w:bCs/>
          <w:sz w:val="20"/>
          <w:szCs w:val="20"/>
        </w:rPr>
        <w:t>65.04</w:t>
      </w:r>
      <w:r w:rsidR="00133EFB" w:rsidRPr="00133EFB">
        <w:rPr>
          <w:rFonts w:ascii="Arial CYR" w:hAnsi="Arial CYR" w:cs="Arial CYR"/>
          <w:b/>
          <w:bCs/>
          <w:sz w:val="20"/>
          <w:szCs w:val="20"/>
        </w:rPr>
        <w:br/>
        <w:t xml:space="preserve">         </w:t>
      </w: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133EFB" w:rsidRPr="00133EFB">
        <w:rPr>
          <w:rFonts w:ascii="Arial CYR" w:hAnsi="Arial CYR" w:cs="Arial CYR"/>
          <w:b/>
          <w:bCs/>
          <w:sz w:val="20"/>
          <w:szCs w:val="20"/>
        </w:rPr>
        <w:t>П 50</w:t>
      </w:r>
    </w:p>
    <w:p w:rsidR="00133EFB" w:rsidRPr="00057F55" w:rsidRDefault="00F05B6E" w:rsidP="00133EFB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 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   </w:t>
      </w:r>
      <w:r w:rsidR="00133EFB" w:rsidRPr="00133EFB">
        <w:rPr>
          <w:rFonts w:ascii="Arial CYR" w:hAnsi="Arial CYR" w:cs="Arial CYR"/>
          <w:b/>
          <w:bCs/>
          <w:sz w:val="20"/>
          <w:szCs w:val="20"/>
        </w:rPr>
        <w:t>Политическая карта мира</w:t>
      </w:r>
      <w:r w:rsidR="00133EFB" w:rsidRPr="00133EFB">
        <w:rPr>
          <w:rFonts w:ascii="Arial CYR" w:hAnsi="Arial CYR" w:cs="Arial CYR"/>
          <w:bCs/>
          <w:sz w:val="20"/>
          <w:szCs w:val="20"/>
        </w:rPr>
        <w:t xml:space="preserve"> (с флагами мира</w:t>
      </w:r>
      <w:proofErr w:type="gramStart"/>
      <w:r w:rsidR="00133EFB" w:rsidRPr="00133EFB">
        <w:rPr>
          <w:rFonts w:ascii="Arial CYR" w:hAnsi="Arial CYR" w:cs="Arial CYR"/>
          <w:bCs/>
          <w:sz w:val="20"/>
          <w:szCs w:val="20"/>
        </w:rPr>
        <w:t>) :</w:t>
      </w:r>
      <w:proofErr w:type="gramEnd"/>
      <w:r w:rsidR="00133EFB" w:rsidRPr="00133EFB">
        <w:rPr>
          <w:rFonts w:ascii="Arial CYR" w:hAnsi="Arial CYR" w:cs="Arial CYR"/>
          <w:bCs/>
          <w:sz w:val="20"/>
          <w:szCs w:val="20"/>
        </w:rPr>
        <w:t xml:space="preserve"> [Карты] . - </w:t>
      </w:r>
      <w:proofErr w:type="gramStart"/>
      <w:r w:rsidR="00133EFB" w:rsidRPr="00133EFB">
        <w:rPr>
          <w:rFonts w:ascii="Arial CYR" w:hAnsi="Arial CYR" w:cs="Arial CYR"/>
          <w:bCs/>
          <w:sz w:val="20"/>
          <w:szCs w:val="20"/>
        </w:rPr>
        <w:t>Омск :</w:t>
      </w:r>
      <w:proofErr w:type="gramEnd"/>
      <w:r w:rsidR="00133EFB" w:rsidRPr="00133EFB">
        <w:rPr>
          <w:rFonts w:ascii="Arial CYR" w:hAnsi="Arial CYR" w:cs="Arial CYR"/>
          <w:bCs/>
          <w:sz w:val="20"/>
          <w:szCs w:val="20"/>
        </w:rPr>
        <w:t xml:space="preserve"> Ом. </w:t>
      </w:r>
      <w:proofErr w:type="spellStart"/>
      <w:r w:rsidR="00133EFB" w:rsidRPr="00133EFB">
        <w:rPr>
          <w:rFonts w:ascii="Arial CYR" w:hAnsi="Arial CYR" w:cs="Arial CYR"/>
          <w:bCs/>
          <w:sz w:val="20"/>
          <w:szCs w:val="20"/>
        </w:rPr>
        <w:t>картогр</w:t>
      </w:r>
      <w:proofErr w:type="spellEnd"/>
      <w:r w:rsidR="00133EFB" w:rsidRPr="00133EFB">
        <w:rPr>
          <w:rFonts w:ascii="Arial CYR" w:hAnsi="Arial CYR" w:cs="Arial CYR"/>
          <w:bCs/>
          <w:sz w:val="20"/>
          <w:szCs w:val="20"/>
        </w:rPr>
        <w:t xml:space="preserve">. ф-ка, 2023. - 1 </w:t>
      </w:r>
      <w:proofErr w:type="gramStart"/>
      <w:r w:rsidR="00133EFB" w:rsidRPr="00133EFB">
        <w:rPr>
          <w:rFonts w:ascii="Arial CYR" w:hAnsi="Arial CYR" w:cs="Arial CYR"/>
          <w:bCs/>
          <w:sz w:val="20"/>
          <w:szCs w:val="20"/>
        </w:rPr>
        <w:t>л. ;</w:t>
      </w:r>
      <w:proofErr w:type="gramEnd"/>
      <w:r w:rsidR="00133EFB" w:rsidRPr="00133EFB">
        <w:rPr>
          <w:rFonts w:ascii="Arial CYR" w:hAnsi="Arial CYR" w:cs="Arial CYR"/>
          <w:bCs/>
          <w:sz w:val="20"/>
          <w:szCs w:val="20"/>
        </w:rPr>
        <w:t xml:space="preserve"> 84x114 см., лам. - </w:t>
      </w:r>
      <w:proofErr w:type="gramStart"/>
      <w:r w:rsidR="00057F55" w:rsidRPr="00057F55">
        <w:rPr>
          <w:rFonts w:ascii="Arial CYR" w:hAnsi="Arial CYR" w:cs="Arial CYR"/>
          <w:bCs/>
          <w:sz w:val="20"/>
          <w:szCs w:val="20"/>
        </w:rPr>
        <w:t>Текст :</w:t>
      </w:r>
      <w:proofErr w:type="gramEnd"/>
      <w:r w:rsidR="00057F55" w:rsidRPr="00057F55">
        <w:rPr>
          <w:rFonts w:ascii="Arial CYR" w:hAnsi="Arial CYR" w:cs="Arial CYR"/>
          <w:bCs/>
          <w:sz w:val="20"/>
          <w:szCs w:val="20"/>
        </w:rPr>
        <w:t xml:space="preserve"> непосредственный.</w:t>
      </w:r>
    </w:p>
    <w:p w:rsidR="00E00CC8" w:rsidRPr="00E00CC8" w:rsidRDefault="00E00CC8" w:rsidP="00E00CC8">
      <w:pPr>
        <w:widowControl w:val="0"/>
        <w:autoSpaceDE w:val="0"/>
        <w:autoSpaceDN w:val="0"/>
        <w:adjustRightInd w:val="0"/>
        <w:spacing w:after="0" w:line="240" w:lineRule="auto"/>
        <w:ind w:left="851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E00CC8">
        <w:rPr>
          <w:rFonts w:ascii="Arial CYR" w:hAnsi="Arial CYR" w:cs="Arial CYR"/>
          <w:bCs/>
          <w:i/>
          <w:sz w:val="20"/>
          <w:szCs w:val="20"/>
        </w:rPr>
        <w:t>Читальный зал (1 экз.)</w:t>
      </w:r>
    </w:p>
    <w:p w:rsidR="00E00CC8" w:rsidRPr="00E00CC8" w:rsidRDefault="00E00CC8" w:rsidP="00E00CC8">
      <w:pPr>
        <w:widowControl w:val="0"/>
        <w:autoSpaceDE w:val="0"/>
        <w:autoSpaceDN w:val="0"/>
        <w:adjustRightInd w:val="0"/>
        <w:spacing w:after="0" w:line="240" w:lineRule="auto"/>
        <w:ind w:left="851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E00CC8">
        <w:rPr>
          <w:rFonts w:ascii="Arial CYR" w:hAnsi="Arial CYR" w:cs="Arial CYR"/>
          <w:bCs/>
          <w:i/>
          <w:sz w:val="20"/>
          <w:szCs w:val="20"/>
        </w:rPr>
        <w:t>Абонемент (1 экз.)</w:t>
      </w:r>
    </w:p>
    <w:p w:rsidR="00E00CC8" w:rsidRPr="00133EFB" w:rsidRDefault="00E00CC8" w:rsidP="00E00CC8">
      <w:pPr>
        <w:widowControl w:val="0"/>
        <w:autoSpaceDE w:val="0"/>
        <w:autoSpaceDN w:val="0"/>
        <w:adjustRightInd w:val="0"/>
        <w:spacing w:after="0" w:line="240" w:lineRule="auto"/>
        <w:ind w:left="851"/>
        <w:jc w:val="right"/>
        <w:rPr>
          <w:rFonts w:ascii="Arial CYR" w:hAnsi="Arial CYR" w:cs="Arial CYR"/>
          <w:bCs/>
          <w:sz w:val="20"/>
          <w:szCs w:val="20"/>
          <w:highlight w:val="yellow"/>
        </w:rPr>
      </w:pPr>
    </w:p>
    <w:p w:rsidR="00A26AE6" w:rsidRDefault="00A26AE6" w:rsidP="00364C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  <w:highlight w:val="yellow"/>
        </w:rPr>
      </w:pPr>
    </w:p>
    <w:p w:rsidR="00C3469C" w:rsidRPr="001107D8" w:rsidRDefault="00C3469C" w:rsidP="00364C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  <w:highlight w:val="yellow"/>
        </w:rPr>
      </w:pPr>
    </w:p>
    <w:p w:rsidR="002E1E1A" w:rsidRDefault="002E1E1A" w:rsidP="00533D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Cs/>
          <w:i/>
          <w:sz w:val="20"/>
          <w:szCs w:val="20"/>
          <w:highlight w:val="yellow"/>
        </w:rPr>
      </w:pPr>
    </w:p>
    <w:p w:rsidR="00E14CAB" w:rsidRDefault="00E14CAB" w:rsidP="00533D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Cs/>
          <w:i/>
          <w:sz w:val="20"/>
          <w:szCs w:val="20"/>
          <w:highlight w:val="yellow"/>
        </w:rPr>
      </w:pPr>
    </w:p>
    <w:p w:rsidR="004315EA" w:rsidRDefault="004315EA" w:rsidP="00533DAF">
      <w:pPr>
        <w:widowControl w:val="0"/>
        <w:autoSpaceDE w:val="0"/>
        <w:autoSpaceDN w:val="0"/>
        <w:adjustRightInd w:val="0"/>
        <w:spacing w:after="0" w:line="240" w:lineRule="auto"/>
        <w:ind w:left="284" w:hanging="142"/>
        <w:jc w:val="center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</w:p>
    <w:p w:rsidR="00057F55" w:rsidRDefault="00057F55" w:rsidP="00533DAF">
      <w:pPr>
        <w:widowControl w:val="0"/>
        <w:autoSpaceDE w:val="0"/>
        <w:autoSpaceDN w:val="0"/>
        <w:adjustRightInd w:val="0"/>
        <w:spacing w:after="0" w:line="240" w:lineRule="auto"/>
        <w:ind w:left="284" w:hanging="142"/>
        <w:jc w:val="center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</w:p>
    <w:p w:rsidR="00533DAF" w:rsidRDefault="00533DAF" w:rsidP="00533DAF">
      <w:pPr>
        <w:widowControl w:val="0"/>
        <w:autoSpaceDE w:val="0"/>
        <w:autoSpaceDN w:val="0"/>
        <w:adjustRightInd w:val="0"/>
        <w:spacing w:after="0" w:line="240" w:lineRule="auto"/>
        <w:ind w:left="284" w:hanging="142"/>
        <w:jc w:val="center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3E41ED">
        <w:rPr>
          <w:rFonts w:ascii="Arial CYR" w:hAnsi="Arial CYR" w:cs="Arial CYR"/>
          <w:b/>
          <w:bCs/>
          <w:i/>
          <w:sz w:val="32"/>
          <w:szCs w:val="32"/>
          <w:u w:val="single"/>
        </w:rPr>
        <w:t>Административное право</w:t>
      </w:r>
    </w:p>
    <w:p w:rsidR="00533DAF" w:rsidRPr="003E41ED" w:rsidRDefault="00533DAF" w:rsidP="00533D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i/>
          <w:sz w:val="32"/>
          <w:szCs w:val="32"/>
          <w:highlight w:val="yellow"/>
          <w:u w:val="single"/>
        </w:rPr>
      </w:pPr>
    </w:p>
    <w:p w:rsidR="004B7D6B" w:rsidRDefault="00533DAF" w:rsidP="004B7D6B">
      <w:pPr>
        <w:rPr>
          <w:rFonts w:ascii="Arial" w:eastAsia="Times New Roman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        </w:t>
      </w:r>
      <w:r w:rsidR="0026490A" w:rsidRPr="0026490A">
        <w:rPr>
          <w:rFonts w:ascii="Arial" w:eastAsia="Times New Roman" w:hAnsi="Arial" w:cs="Arial"/>
          <w:b/>
          <w:bCs/>
          <w:sz w:val="20"/>
          <w:szCs w:val="20"/>
        </w:rPr>
        <w:t>6.</w:t>
      </w:r>
      <w:r w:rsidR="0026490A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5B65C9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0721F7">
        <w:rPr>
          <w:rFonts w:ascii="Arial" w:eastAsia="Times New Roman" w:hAnsi="Arial" w:cs="Arial"/>
          <w:b/>
          <w:bCs/>
          <w:sz w:val="20"/>
          <w:szCs w:val="20"/>
        </w:rPr>
        <w:t>67.401</w:t>
      </w:r>
      <w:r w:rsidRPr="000721F7">
        <w:rPr>
          <w:rFonts w:ascii="Arial" w:eastAsia="Times New Roman" w:hAnsi="Arial" w:cs="Arial"/>
          <w:b/>
          <w:bCs/>
          <w:sz w:val="20"/>
          <w:szCs w:val="20"/>
        </w:rPr>
        <w:br/>
        <w:t xml:space="preserve">       </w:t>
      </w:r>
      <w:r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 w:rsidR="0026490A">
        <w:rPr>
          <w:rFonts w:ascii="Arial" w:eastAsia="Times New Roman" w:hAnsi="Arial" w:cs="Arial"/>
          <w:b/>
          <w:bCs/>
          <w:sz w:val="20"/>
          <w:szCs w:val="20"/>
        </w:rPr>
        <w:t xml:space="preserve">   </w:t>
      </w:r>
      <w:r w:rsidR="005B65C9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r w:rsidRPr="000721F7">
        <w:rPr>
          <w:rFonts w:ascii="Arial" w:eastAsia="Times New Roman" w:hAnsi="Arial" w:cs="Arial"/>
          <w:b/>
          <w:bCs/>
          <w:sz w:val="20"/>
          <w:szCs w:val="20"/>
        </w:rPr>
        <w:t>К 57</w:t>
      </w:r>
      <w:r w:rsidR="005B65C9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</w:p>
    <w:p w:rsidR="00533DAF" w:rsidRPr="000721F7" w:rsidRDefault="004B7D6B" w:rsidP="004B7D6B">
      <w:pPr>
        <w:ind w:left="851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 xml:space="preserve">      </w:t>
      </w:r>
      <w:r w:rsidR="005B65C9">
        <w:rPr>
          <w:rFonts w:ascii="Arial" w:eastAsia="Times New Roman" w:hAnsi="Arial" w:cs="Arial"/>
          <w:b/>
          <w:bCs/>
          <w:sz w:val="20"/>
          <w:szCs w:val="20"/>
        </w:rPr>
        <w:t xml:space="preserve">   </w:t>
      </w:r>
      <w:r w:rsidR="00533DAF" w:rsidRPr="000721F7">
        <w:rPr>
          <w:rFonts w:ascii="Arial" w:eastAsia="Times New Roman" w:hAnsi="Arial" w:cs="Arial"/>
          <w:b/>
          <w:bCs/>
          <w:sz w:val="20"/>
          <w:szCs w:val="20"/>
        </w:rPr>
        <w:t>Кодекс Российской Федерации</w:t>
      </w:r>
      <w:r w:rsidR="00533DAF" w:rsidRPr="000721F7">
        <w:rPr>
          <w:rFonts w:ascii="Arial" w:eastAsia="Times New Roman" w:hAnsi="Arial" w:cs="Arial"/>
          <w:sz w:val="20"/>
          <w:szCs w:val="20"/>
        </w:rPr>
        <w:t xml:space="preserve"> </w:t>
      </w:r>
      <w:r w:rsidR="00533DAF" w:rsidRPr="00057F55">
        <w:rPr>
          <w:rFonts w:ascii="Arial" w:eastAsia="Times New Roman" w:hAnsi="Arial" w:cs="Arial"/>
          <w:b/>
          <w:sz w:val="20"/>
          <w:szCs w:val="20"/>
        </w:rPr>
        <w:t xml:space="preserve">об административных </w:t>
      </w:r>
      <w:proofErr w:type="gramStart"/>
      <w:r w:rsidR="00533DAF" w:rsidRPr="00057F55">
        <w:rPr>
          <w:rFonts w:ascii="Arial" w:eastAsia="Times New Roman" w:hAnsi="Arial" w:cs="Arial"/>
          <w:b/>
          <w:sz w:val="20"/>
          <w:szCs w:val="20"/>
        </w:rPr>
        <w:t>правонарушениях</w:t>
      </w:r>
      <w:r w:rsidR="00533DAF" w:rsidRPr="000721F7">
        <w:rPr>
          <w:rFonts w:ascii="Arial" w:eastAsia="Times New Roman" w:hAnsi="Arial" w:cs="Arial"/>
          <w:sz w:val="20"/>
          <w:szCs w:val="20"/>
        </w:rPr>
        <w:t xml:space="preserve"> :</w:t>
      </w:r>
      <w:proofErr w:type="gramEnd"/>
      <w:r w:rsidR="00533DAF" w:rsidRPr="000721F7">
        <w:rPr>
          <w:rFonts w:ascii="Arial" w:eastAsia="Times New Roman" w:hAnsi="Arial" w:cs="Arial"/>
          <w:sz w:val="20"/>
          <w:szCs w:val="20"/>
        </w:rPr>
        <w:t xml:space="preserve"> по состоянию на 15 окт. 2020 г. + путеводитель по суд. </w:t>
      </w:r>
      <w:proofErr w:type="spellStart"/>
      <w:r w:rsidR="00533DAF" w:rsidRPr="000721F7">
        <w:rPr>
          <w:rFonts w:ascii="Arial" w:eastAsia="Times New Roman" w:hAnsi="Arial" w:cs="Arial"/>
          <w:color w:val="008000"/>
          <w:sz w:val="20"/>
          <w:szCs w:val="20"/>
        </w:rPr>
        <w:t>практ</w:t>
      </w:r>
      <w:proofErr w:type="spellEnd"/>
      <w:r w:rsidR="00533DAF" w:rsidRPr="000721F7">
        <w:rPr>
          <w:rFonts w:ascii="Arial" w:eastAsia="Times New Roman" w:hAnsi="Arial" w:cs="Arial"/>
          <w:sz w:val="20"/>
          <w:szCs w:val="20"/>
        </w:rPr>
        <w:t xml:space="preserve">. и </w:t>
      </w:r>
      <w:r w:rsidR="00533DAF" w:rsidRPr="000721F7">
        <w:rPr>
          <w:rFonts w:ascii="Arial" w:eastAsia="Times New Roman" w:hAnsi="Arial" w:cs="Arial"/>
          <w:color w:val="008000"/>
          <w:sz w:val="20"/>
          <w:szCs w:val="20"/>
        </w:rPr>
        <w:t>сравн</w:t>
      </w:r>
      <w:r w:rsidR="00533DAF" w:rsidRPr="000721F7">
        <w:rPr>
          <w:rFonts w:ascii="Arial" w:eastAsia="Times New Roman" w:hAnsi="Arial" w:cs="Arial"/>
          <w:sz w:val="20"/>
          <w:szCs w:val="20"/>
        </w:rPr>
        <w:t xml:space="preserve">. табл. </w:t>
      </w:r>
      <w:r w:rsidR="00533DAF" w:rsidRPr="000721F7">
        <w:rPr>
          <w:rFonts w:ascii="Arial" w:eastAsia="Times New Roman" w:hAnsi="Arial" w:cs="Arial"/>
          <w:color w:val="008000"/>
          <w:sz w:val="20"/>
          <w:szCs w:val="20"/>
        </w:rPr>
        <w:t>посл</w:t>
      </w:r>
      <w:r w:rsidR="00533DAF" w:rsidRPr="000721F7">
        <w:rPr>
          <w:rFonts w:ascii="Arial" w:eastAsia="Times New Roman" w:hAnsi="Arial" w:cs="Arial"/>
          <w:sz w:val="20"/>
          <w:szCs w:val="20"/>
        </w:rPr>
        <w:t xml:space="preserve">. </w:t>
      </w:r>
      <w:r w:rsidR="00533DAF" w:rsidRPr="000721F7">
        <w:rPr>
          <w:rFonts w:ascii="Arial" w:eastAsia="Times New Roman" w:hAnsi="Arial" w:cs="Arial"/>
          <w:color w:val="008000"/>
          <w:sz w:val="20"/>
          <w:szCs w:val="20"/>
        </w:rPr>
        <w:t>изм</w:t>
      </w:r>
      <w:r w:rsidR="00533DAF" w:rsidRPr="000721F7">
        <w:rPr>
          <w:rFonts w:ascii="Arial" w:eastAsia="Times New Roman" w:hAnsi="Arial" w:cs="Arial"/>
          <w:sz w:val="20"/>
          <w:szCs w:val="20"/>
        </w:rPr>
        <w:t xml:space="preserve">. - Москва : Проспект, 2020. - 751 с. - </w:t>
      </w:r>
      <w:proofErr w:type="gramStart"/>
      <w:r w:rsidR="00533DAF" w:rsidRPr="000721F7">
        <w:rPr>
          <w:rFonts w:ascii="Arial" w:eastAsia="Times New Roman" w:hAnsi="Arial" w:cs="Arial"/>
          <w:sz w:val="20"/>
          <w:szCs w:val="20"/>
        </w:rPr>
        <w:t>Текст :</w:t>
      </w:r>
      <w:proofErr w:type="gramEnd"/>
      <w:r w:rsidR="00533DAF" w:rsidRPr="000721F7">
        <w:rPr>
          <w:rFonts w:ascii="Arial" w:eastAsia="Times New Roman" w:hAnsi="Arial" w:cs="Arial"/>
          <w:sz w:val="20"/>
          <w:szCs w:val="20"/>
        </w:rPr>
        <w:t xml:space="preserve"> непосредственный.</w:t>
      </w:r>
    </w:p>
    <w:p w:rsidR="00533DAF" w:rsidRPr="003E41ED" w:rsidRDefault="00533DAF" w:rsidP="00533DAF">
      <w:pPr>
        <w:widowControl w:val="0"/>
        <w:autoSpaceDE w:val="0"/>
        <w:autoSpaceDN w:val="0"/>
        <w:adjustRightInd w:val="0"/>
        <w:spacing w:after="0" w:line="240" w:lineRule="auto"/>
        <w:ind w:left="851" w:firstLine="567"/>
        <w:jc w:val="right"/>
        <w:rPr>
          <w:rFonts w:ascii="Arial CYR" w:hAnsi="Arial CYR" w:cs="Arial CYR"/>
          <w:bCs/>
          <w:i/>
          <w:sz w:val="20"/>
          <w:szCs w:val="20"/>
          <w:highlight w:val="yellow"/>
        </w:rPr>
      </w:pPr>
      <w:r w:rsidRPr="003E41ED">
        <w:rPr>
          <w:rFonts w:ascii="Arial CYR" w:hAnsi="Arial CYR" w:cs="Arial CYR"/>
          <w:bCs/>
          <w:i/>
          <w:sz w:val="20"/>
          <w:szCs w:val="20"/>
        </w:rPr>
        <w:t>Абонемент (</w:t>
      </w:r>
      <w:r>
        <w:rPr>
          <w:rFonts w:ascii="Arial CYR" w:hAnsi="Arial CYR" w:cs="Arial CYR"/>
          <w:bCs/>
          <w:i/>
          <w:sz w:val="20"/>
          <w:szCs w:val="20"/>
        </w:rPr>
        <w:t>1</w:t>
      </w:r>
      <w:r w:rsidRPr="003E41ED">
        <w:rPr>
          <w:rFonts w:ascii="Arial CYR" w:hAnsi="Arial CYR" w:cs="Arial CYR"/>
          <w:bCs/>
          <w:i/>
          <w:sz w:val="20"/>
          <w:szCs w:val="20"/>
        </w:rPr>
        <w:t xml:space="preserve"> экз.)</w:t>
      </w:r>
    </w:p>
    <w:p w:rsidR="00533DAF" w:rsidRDefault="00533DAF" w:rsidP="00533DA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  <w:highlight w:val="yellow"/>
        </w:rPr>
      </w:pPr>
    </w:p>
    <w:p w:rsidR="00533DAF" w:rsidRDefault="00533DAF" w:rsidP="00533D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Cs/>
          <w:i/>
          <w:sz w:val="20"/>
          <w:szCs w:val="20"/>
          <w:highlight w:val="yellow"/>
        </w:rPr>
      </w:pPr>
    </w:p>
    <w:p w:rsidR="00533DAF" w:rsidRDefault="00533DAF" w:rsidP="00533D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Cs/>
          <w:i/>
          <w:sz w:val="20"/>
          <w:szCs w:val="20"/>
          <w:highlight w:val="yellow"/>
        </w:rPr>
      </w:pPr>
    </w:p>
    <w:p w:rsidR="00FF5A4F" w:rsidRPr="00FF5A4F" w:rsidRDefault="00FF5A4F" w:rsidP="00FF5A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FF5A4F">
        <w:rPr>
          <w:rFonts w:ascii="Arial CYR" w:hAnsi="Arial CYR" w:cs="Arial CYR"/>
          <w:b/>
          <w:bCs/>
          <w:i/>
          <w:sz w:val="32"/>
          <w:szCs w:val="32"/>
          <w:u w:val="single"/>
        </w:rPr>
        <w:t>Гражданское и торговое право. Семейное право</w:t>
      </w:r>
    </w:p>
    <w:p w:rsidR="003E41ED" w:rsidRDefault="003E41ED" w:rsidP="00FF5A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Cs/>
          <w:i/>
          <w:sz w:val="20"/>
          <w:szCs w:val="20"/>
          <w:highlight w:val="yellow"/>
        </w:rPr>
      </w:pPr>
    </w:p>
    <w:p w:rsidR="00FF5A4F" w:rsidRPr="004315EA" w:rsidRDefault="00D96595" w:rsidP="00D96595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      </w:t>
      </w:r>
      <w:r w:rsidR="004315EA" w:rsidRPr="004315EA">
        <w:rPr>
          <w:rFonts w:ascii="Arial CYR" w:hAnsi="Arial CYR" w:cs="Arial CYR"/>
          <w:b/>
          <w:bCs/>
          <w:sz w:val="20"/>
          <w:szCs w:val="20"/>
        </w:rPr>
        <w:t>7.</w:t>
      </w:r>
      <w:r w:rsidR="004315EA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FF5A4F" w:rsidRPr="004315EA">
        <w:rPr>
          <w:rFonts w:ascii="Arial CYR" w:hAnsi="Arial CYR" w:cs="Arial CYR"/>
          <w:b/>
          <w:bCs/>
          <w:sz w:val="20"/>
          <w:szCs w:val="20"/>
        </w:rPr>
        <w:t>67.404</w:t>
      </w:r>
    </w:p>
    <w:p w:rsidR="00FF5A4F" w:rsidRPr="004315EA" w:rsidRDefault="00FF5A4F" w:rsidP="00FF5A4F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0"/>
          <w:szCs w:val="20"/>
        </w:rPr>
      </w:pPr>
      <w:r w:rsidRPr="004315EA">
        <w:rPr>
          <w:rFonts w:ascii="Arial CYR" w:hAnsi="Arial CYR" w:cs="Arial CYR"/>
          <w:b/>
          <w:bCs/>
          <w:sz w:val="20"/>
          <w:szCs w:val="20"/>
        </w:rPr>
        <w:t xml:space="preserve">         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Pr="004315EA">
        <w:rPr>
          <w:rFonts w:ascii="Arial CYR" w:hAnsi="Arial CYR" w:cs="Arial CYR"/>
          <w:b/>
          <w:bCs/>
          <w:sz w:val="20"/>
          <w:szCs w:val="20"/>
        </w:rPr>
        <w:t>Г 75</w:t>
      </w:r>
    </w:p>
    <w:p w:rsidR="00FF5A4F" w:rsidRDefault="004B7D6B" w:rsidP="00FF5A4F">
      <w:pPr>
        <w:widowControl w:val="0"/>
        <w:autoSpaceDE w:val="0"/>
        <w:autoSpaceDN w:val="0"/>
        <w:adjustRightInd w:val="0"/>
        <w:spacing w:after="0" w:line="240" w:lineRule="auto"/>
        <w:ind w:left="851" w:firstLine="283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Cs/>
          <w:sz w:val="20"/>
          <w:szCs w:val="20"/>
        </w:rPr>
        <w:t xml:space="preserve"> </w:t>
      </w:r>
      <w:r w:rsidR="00FF5A4F">
        <w:rPr>
          <w:rFonts w:ascii="Arial CYR" w:hAnsi="Arial CYR" w:cs="Arial CYR"/>
          <w:bCs/>
          <w:sz w:val="20"/>
          <w:szCs w:val="20"/>
        </w:rPr>
        <w:t xml:space="preserve">   </w:t>
      </w:r>
      <w:r w:rsidR="005B65C9">
        <w:rPr>
          <w:rFonts w:ascii="Arial CYR" w:hAnsi="Arial CYR" w:cs="Arial CYR"/>
          <w:bCs/>
          <w:sz w:val="20"/>
          <w:szCs w:val="20"/>
        </w:rPr>
        <w:t xml:space="preserve">   </w:t>
      </w:r>
      <w:r w:rsidR="00FF5A4F" w:rsidRPr="00057F55">
        <w:rPr>
          <w:rFonts w:ascii="Arial CYR" w:hAnsi="Arial CYR" w:cs="Arial CYR"/>
          <w:b/>
          <w:bCs/>
          <w:sz w:val="20"/>
          <w:szCs w:val="20"/>
        </w:rPr>
        <w:t xml:space="preserve">Гражданский кодекс Российской </w:t>
      </w:r>
      <w:proofErr w:type="gramStart"/>
      <w:r w:rsidR="00FF5A4F" w:rsidRPr="00057F55">
        <w:rPr>
          <w:rFonts w:ascii="Arial CYR" w:hAnsi="Arial CYR" w:cs="Arial CYR"/>
          <w:b/>
          <w:bCs/>
          <w:sz w:val="20"/>
          <w:szCs w:val="20"/>
        </w:rPr>
        <w:t>Федерации</w:t>
      </w:r>
      <w:r w:rsidR="00FF5A4F" w:rsidRPr="00FF5A4F">
        <w:rPr>
          <w:rFonts w:ascii="Arial CYR" w:hAnsi="Arial CYR" w:cs="Arial CYR"/>
          <w:bCs/>
          <w:sz w:val="20"/>
          <w:szCs w:val="20"/>
        </w:rPr>
        <w:t xml:space="preserve"> :</w:t>
      </w:r>
      <w:proofErr w:type="gramEnd"/>
      <w:r w:rsidR="00FF5A4F" w:rsidRPr="00FF5A4F">
        <w:rPr>
          <w:rFonts w:ascii="Arial CYR" w:hAnsi="Arial CYR" w:cs="Arial CYR"/>
          <w:bCs/>
          <w:sz w:val="20"/>
          <w:szCs w:val="20"/>
        </w:rPr>
        <w:t xml:space="preserve"> части первая, вторая, третья и четвертая : по состоянию на 1 февр. 2024 г. + табл. изм. + путеводитель по судеб. практике . - </w:t>
      </w:r>
      <w:proofErr w:type="gramStart"/>
      <w:r w:rsidR="00FF5A4F" w:rsidRPr="00FF5A4F">
        <w:rPr>
          <w:rFonts w:ascii="Arial CYR" w:hAnsi="Arial CYR" w:cs="Arial CYR"/>
          <w:bCs/>
          <w:sz w:val="20"/>
          <w:szCs w:val="20"/>
        </w:rPr>
        <w:t>Москва :</w:t>
      </w:r>
      <w:proofErr w:type="gramEnd"/>
      <w:r w:rsidR="00FF5A4F" w:rsidRPr="00FF5A4F">
        <w:rPr>
          <w:rFonts w:ascii="Arial CYR" w:hAnsi="Arial CYR" w:cs="Arial CYR"/>
          <w:bCs/>
          <w:sz w:val="20"/>
          <w:szCs w:val="20"/>
        </w:rPr>
        <w:t xml:space="preserve"> </w:t>
      </w:r>
      <w:proofErr w:type="spellStart"/>
      <w:r w:rsidR="00FF5A4F" w:rsidRPr="00FF5A4F">
        <w:rPr>
          <w:rFonts w:ascii="Arial CYR" w:hAnsi="Arial CYR" w:cs="Arial CYR"/>
          <w:bCs/>
          <w:sz w:val="20"/>
          <w:szCs w:val="20"/>
        </w:rPr>
        <w:t>Эксмо</w:t>
      </w:r>
      <w:proofErr w:type="spellEnd"/>
      <w:r w:rsidR="00FF5A4F" w:rsidRPr="00FF5A4F">
        <w:rPr>
          <w:rFonts w:ascii="Arial CYR" w:hAnsi="Arial CYR" w:cs="Arial CYR"/>
          <w:bCs/>
          <w:sz w:val="20"/>
          <w:szCs w:val="20"/>
        </w:rPr>
        <w:t xml:space="preserve">, 2024. - 896 с. - </w:t>
      </w:r>
      <w:proofErr w:type="gramStart"/>
      <w:r w:rsidR="00FF5A4F" w:rsidRPr="00FF5A4F">
        <w:rPr>
          <w:rFonts w:ascii="Arial CYR" w:hAnsi="Arial CYR" w:cs="Arial CYR"/>
          <w:bCs/>
          <w:sz w:val="20"/>
          <w:szCs w:val="20"/>
        </w:rPr>
        <w:t>Текст :</w:t>
      </w:r>
      <w:proofErr w:type="gramEnd"/>
      <w:r w:rsidR="00FF5A4F" w:rsidRPr="00FF5A4F">
        <w:rPr>
          <w:rFonts w:ascii="Arial CYR" w:hAnsi="Arial CYR" w:cs="Arial CYR"/>
          <w:bCs/>
          <w:sz w:val="20"/>
          <w:szCs w:val="20"/>
        </w:rPr>
        <w:t xml:space="preserve"> непосредственный.</w:t>
      </w:r>
    </w:p>
    <w:p w:rsidR="00FF5A4F" w:rsidRPr="00FF5A4F" w:rsidRDefault="00FF5A4F" w:rsidP="00FF5A4F">
      <w:pPr>
        <w:widowControl w:val="0"/>
        <w:autoSpaceDE w:val="0"/>
        <w:autoSpaceDN w:val="0"/>
        <w:adjustRightInd w:val="0"/>
        <w:spacing w:after="0" w:line="240" w:lineRule="auto"/>
        <w:ind w:left="851" w:firstLine="283"/>
        <w:jc w:val="right"/>
        <w:rPr>
          <w:rFonts w:ascii="Arial CYR" w:hAnsi="Arial CYR" w:cs="Arial CYR"/>
          <w:bCs/>
          <w:i/>
          <w:sz w:val="20"/>
          <w:szCs w:val="20"/>
          <w:highlight w:val="yellow"/>
        </w:rPr>
      </w:pPr>
    </w:p>
    <w:p w:rsidR="00FF5A4F" w:rsidRDefault="00FF5A4F" w:rsidP="00FF5A4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  <w:highlight w:val="yellow"/>
        </w:rPr>
      </w:pPr>
      <w:r w:rsidRPr="00FF5A4F">
        <w:rPr>
          <w:rFonts w:ascii="Arial CYR" w:hAnsi="Arial CYR" w:cs="Arial CYR"/>
          <w:bCs/>
          <w:i/>
          <w:sz w:val="20"/>
          <w:szCs w:val="20"/>
        </w:rPr>
        <w:t>Абонемент (1 экз.)</w:t>
      </w:r>
    </w:p>
    <w:p w:rsidR="00533DAF" w:rsidRDefault="00533DAF" w:rsidP="00533DAF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</w:p>
    <w:p w:rsidR="000721F7" w:rsidRDefault="000721F7" w:rsidP="003E41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</w:p>
    <w:p w:rsidR="00797174" w:rsidRPr="00797174" w:rsidRDefault="00797174" w:rsidP="007971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797174">
        <w:rPr>
          <w:rFonts w:ascii="Arial CYR" w:hAnsi="Arial CYR" w:cs="Arial CYR"/>
          <w:b/>
          <w:bCs/>
          <w:i/>
          <w:sz w:val="32"/>
          <w:szCs w:val="32"/>
          <w:u w:val="single"/>
        </w:rPr>
        <w:t>Трудовое право и право социального обеспечения</w:t>
      </w:r>
    </w:p>
    <w:p w:rsidR="00797174" w:rsidRDefault="00797174" w:rsidP="00797174">
      <w:pPr>
        <w:widowControl w:val="0"/>
        <w:autoSpaceDE w:val="0"/>
        <w:autoSpaceDN w:val="0"/>
        <w:adjustRightInd w:val="0"/>
        <w:spacing w:after="0" w:line="240" w:lineRule="auto"/>
        <w:ind w:left="284" w:hanging="142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Cs/>
          <w:sz w:val="20"/>
          <w:szCs w:val="20"/>
        </w:rPr>
        <w:t xml:space="preserve">   </w:t>
      </w:r>
    </w:p>
    <w:p w:rsidR="00797174" w:rsidRPr="00797174" w:rsidRDefault="00797174" w:rsidP="00797174">
      <w:pPr>
        <w:widowControl w:val="0"/>
        <w:autoSpaceDE w:val="0"/>
        <w:autoSpaceDN w:val="0"/>
        <w:adjustRightInd w:val="0"/>
        <w:spacing w:after="0" w:line="240" w:lineRule="auto"/>
        <w:ind w:left="284" w:hanging="142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Cs/>
          <w:sz w:val="20"/>
          <w:szCs w:val="20"/>
        </w:rPr>
        <w:t xml:space="preserve">       </w:t>
      </w:r>
      <w:r w:rsidR="00057F55">
        <w:rPr>
          <w:rFonts w:ascii="Arial CYR" w:hAnsi="Arial CYR" w:cs="Arial CYR"/>
          <w:bCs/>
          <w:sz w:val="20"/>
          <w:szCs w:val="20"/>
        </w:rPr>
        <w:t xml:space="preserve">  </w:t>
      </w:r>
      <w:r w:rsidR="00057F55" w:rsidRPr="00057F55">
        <w:rPr>
          <w:rFonts w:ascii="Arial CYR" w:hAnsi="Arial CYR" w:cs="Arial CYR"/>
          <w:b/>
          <w:bCs/>
          <w:sz w:val="20"/>
          <w:szCs w:val="20"/>
        </w:rPr>
        <w:t>8</w:t>
      </w:r>
      <w:r w:rsidR="00057F55">
        <w:rPr>
          <w:rFonts w:ascii="Arial CYR" w:hAnsi="Arial CYR" w:cs="Arial CYR"/>
          <w:bCs/>
          <w:sz w:val="20"/>
          <w:szCs w:val="20"/>
        </w:rPr>
        <w:t xml:space="preserve">. </w:t>
      </w:r>
      <w:r w:rsidR="005B65C9">
        <w:rPr>
          <w:rFonts w:ascii="Arial CYR" w:hAnsi="Arial CYR" w:cs="Arial CYR"/>
          <w:bCs/>
          <w:sz w:val="20"/>
          <w:szCs w:val="20"/>
        </w:rPr>
        <w:t xml:space="preserve"> </w:t>
      </w:r>
      <w:r w:rsidRPr="00797174">
        <w:rPr>
          <w:rFonts w:ascii="Arial CYR" w:hAnsi="Arial CYR" w:cs="Arial CYR"/>
          <w:b/>
          <w:bCs/>
          <w:sz w:val="20"/>
          <w:szCs w:val="20"/>
        </w:rPr>
        <w:t>67.405</w:t>
      </w:r>
      <w:r w:rsidRPr="00797174">
        <w:rPr>
          <w:rFonts w:ascii="Arial CYR" w:hAnsi="Arial CYR" w:cs="Arial CYR"/>
          <w:b/>
          <w:bCs/>
          <w:sz w:val="20"/>
          <w:szCs w:val="20"/>
        </w:rPr>
        <w:br/>
      </w: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057F55">
        <w:rPr>
          <w:rFonts w:ascii="Arial CYR" w:hAnsi="Arial CYR" w:cs="Arial CYR"/>
          <w:b/>
          <w:bCs/>
          <w:sz w:val="20"/>
          <w:szCs w:val="20"/>
        </w:rPr>
        <w:t xml:space="preserve">    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Pr="00797174">
        <w:rPr>
          <w:rFonts w:ascii="Arial CYR" w:hAnsi="Arial CYR" w:cs="Arial CYR"/>
          <w:b/>
          <w:bCs/>
          <w:sz w:val="20"/>
          <w:szCs w:val="20"/>
        </w:rPr>
        <w:t>Т 78</w:t>
      </w:r>
    </w:p>
    <w:p w:rsidR="00797174" w:rsidRDefault="005B65C9" w:rsidP="00797174">
      <w:pPr>
        <w:widowControl w:val="0"/>
        <w:autoSpaceDE w:val="0"/>
        <w:autoSpaceDN w:val="0"/>
        <w:adjustRightInd w:val="0"/>
        <w:spacing w:after="0" w:line="240" w:lineRule="auto"/>
        <w:ind w:left="851" w:firstLine="567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 </w:t>
      </w:r>
      <w:r w:rsidR="00797174" w:rsidRPr="00797174">
        <w:rPr>
          <w:rFonts w:ascii="Arial CYR" w:hAnsi="Arial CYR" w:cs="Arial CYR"/>
          <w:b/>
          <w:bCs/>
          <w:sz w:val="20"/>
          <w:szCs w:val="20"/>
        </w:rPr>
        <w:t>Трудовой кодекс Российской</w:t>
      </w:r>
      <w:r w:rsidR="00797174" w:rsidRPr="00797174">
        <w:rPr>
          <w:rFonts w:ascii="Arial CYR" w:hAnsi="Arial CYR" w:cs="Arial CYR"/>
          <w:bCs/>
          <w:sz w:val="20"/>
          <w:szCs w:val="20"/>
        </w:rPr>
        <w:t xml:space="preserve"> </w:t>
      </w:r>
      <w:proofErr w:type="gramStart"/>
      <w:r w:rsidR="00797174" w:rsidRPr="00057F55">
        <w:rPr>
          <w:rFonts w:ascii="Arial CYR" w:hAnsi="Arial CYR" w:cs="Arial CYR"/>
          <w:b/>
          <w:bCs/>
          <w:sz w:val="20"/>
          <w:szCs w:val="20"/>
        </w:rPr>
        <w:t>Федерации</w:t>
      </w:r>
      <w:r w:rsidR="00797174" w:rsidRPr="00797174">
        <w:rPr>
          <w:rFonts w:ascii="Arial CYR" w:hAnsi="Arial CYR" w:cs="Arial CYR"/>
          <w:bCs/>
          <w:sz w:val="20"/>
          <w:szCs w:val="20"/>
        </w:rPr>
        <w:t xml:space="preserve"> :</w:t>
      </w:r>
      <w:proofErr w:type="gramEnd"/>
      <w:r w:rsidR="00797174" w:rsidRPr="00797174">
        <w:rPr>
          <w:rFonts w:ascii="Arial CYR" w:hAnsi="Arial CYR" w:cs="Arial CYR"/>
          <w:bCs/>
          <w:sz w:val="20"/>
          <w:szCs w:val="20"/>
        </w:rPr>
        <w:t xml:space="preserve"> по состоянию на 15 окт. 2020 г + путеводитель по судеб. практике и сравнит. табл. послед. изм. - Москва : Проспект, 2020. - 303 с. </w:t>
      </w:r>
      <w:r w:rsidR="00057F55">
        <w:rPr>
          <w:rFonts w:ascii="Arial CYR" w:hAnsi="Arial CYR" w:cs="Arial CYR"/>
          <w:bCs/>
          <w:sz w:val="20"/>
          <w:szCs w:val="20"/>
        </w:rPr>
        <w:t xml:space="preserve">- </w:t>
      </w:r>
      <w:proofErr w:type="gramStart"/>
      <w:r w:rsidR="00797174" w:rsidRPr="00797174">
        <w:rPr>
          <w:rFonts w:ascii="Arial CYR" w:hAnsi="Arial CYR" w:cs="Arial CYR"/>
          <w:bCs/>
          <w:sz w:val="20"/>
          <w:szCs w:val="20"/>
        </w:rPr>
        <w:t>Текст :</w:t>
      </w:r>
      <w:proofErr w:type="gramEnd"/>
      <w:r w:rsidR="00797174" w:rsidRPr="00797174">
        <w:rPr>
          <w:rFonts w:ascii="Arial CYR" w:hAnsi="Arial CYR" w:cs="Arial CYR"/>
          <w:bCs/>
          <w:sz w:val="20"/>
          <w:szCs w:val="20"/>
        </w:rPr>
        <w:t xml:space="preserve"> непосредственный.</w:t>
      </w:r>
    </w:p>
    <w:p w:rsidR="00797174" w:rsidRPr="00797174" w:rsidRDefault="00797174" w:rsidP="00797174">
      <w:pPr>
        <w:widowControl w:val="0"/>
        <w:autoSpaceDE w:val="0"/>
        <w:autoSpaceDN w:val="0"/>
        <w:adjustRightInd w:val="0"/>
        <w:spacing w:after="0" w:line="240" w:lineRule="auto"/>
        <w:ind w:left="851" w:firstLine="567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797174">
        <w:rPr>
          <w:rFonts w:ascii="Arial CYR" w:hAnsi="Arial CYR" w:cs="Arial CYR"/>
          <w:bCs/>
          <w:i/>
          <w:sz w:val="20"/>
          <w:szCs w:val="20"/>
        </w:rPr>
        <w:t>Абонемент (1 экз.)</w:t>
      </w:r>
    </w:p>
    <w:p w:rsidR="00797174" w:rsidRPr="00797174" w:rsidRDefault="00797174" w:rsidP="00797174">
      <w:pPr>
        <w:widowControl w:val="0"/>
        <w:autoSpaceDE w:val="0"/>
        <w:autoSpaceDN w:val="0"/>
        <w:adjustRightInd w:val="0"/>
        <w:spacing w:after="0" w:line="240" w:lineRule="auto"/>
        <w:ind w:left="851" w:firstLine="567"/>
        <w:jc w:val="right"/>
        <w:rPr>
          <w:rFonts w:ascii="Arial CYR" w:hAnsi="Arial CYR" w:cs="Arial CYR"/>
          <w:bCs/>
          <w:sz w:val="20"/>
          <w:szCs w:val="20"/>
        </w:rPr>
      </w:pPr>
    </w:p>
    <w:p w:rsidR="00797174" w:rsidRPr="00797174" w:rsidRDefault="00797174" w:rsidP="00797174">
      <w:pPr>
        <w:widowControl w:val="0"/>
        <w:autoSpaceDE w:val="0"/>
        <w:autoSpaceDN w:val="0"/>
        <w:adjustRightInd w:val="0"/>
        <w:spacing w:after="0" w:line="240" w:lineRule="auto"/>
        <w:ind w:left="284" w:hanging="142"/>
        <w:rPr>
          <w:rFonts w:ascii="Arial CYR" w:hAnsi="Arial CYR" w:cs="Arial CYR"/>
          <w:bCs/>
          <w:sz w:val="20"/>
          <w:szCs w:val="20"/>
        </w:rPr>
      </w:pPr>
    </w:p>
    <w:p w:rsidR="00797174" w:rsidRDefault="00797174" w:rsidP="000721F7">
      <w:pPr>
        <w:widowControl w:val="0"/>
        <w:autoSpaceDE w:val="0"/>
        <w:autoSpaceDN w:val="0"/>
        <w:adjustRightInd w:val="0"/>
        <w:spacing w:after="0" w:line="240" w:lineRule="auto"/>
        <w:ind w:left="284" w:hanging="142"/>
        <w:jc w:val="center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</w:p>
    <w:p w:rsidR="00244C88" w:rsidRDefault="00244C88" w:rsidP="00244C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Cs/>
          <w:sz w:val="32"/>
          <w:szCs w:val="32"/>
        </w:rPr>
      </w:pPr>
      <w:r>
        <w:rPr>
          <w:rFonts w:ascii="Arial CYR" w:hAnsi="Arial CYR" w:cs="Arial CYR"/>
          <w:b/>
          <w:bCs/>
          <w:i/>
          <w:sz w:val="32"/>
          <w:szCs w:val="32"/>
          <w:u w:val="single"/>
        </w:rPr>
        <w:t>Уголовное</w:t>
      </w:r>
      <w:r w:rsidRPr="008659AC">
        <w:rPr>
          <w:rFonts w:ascii="Arial CYR" w:hAnsi="Arial CYR" w:cs="Arial CYR"/>
          <w:b/>
          <w:bCs/>
          <w:i/>
          <w:sz w:val="32"/>
          <w:szCs w:val="32"/>
          <w:u w:val="single"/>
        </w:rPr>
        <w:t xml:space="preserve"> право</w:t>
      </w:r>
    </w:p>
    <w:p w:rsidR="00244C88" w:rsidRDefault="00244C88" w:rsidP="00244C88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sz w:val="20"/>
          <w:szCs w:val="20"/>
          <w:highlight w:val="yellow"/>
        </w:rPr>
      </w:pPr>
    </w:p>
    <w:p w:rsidR="009F7366" w:rsidRPr="00057F55" w:rsidRDefault="009F7366" w:rsidP="009F7366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0"/>
          <w:szCs w:val="20"/>
        </w:rPr>
      </w:pPr>
      <w:r w:rsidRPr="00057F55">
        <w:rPr>
          <w:rFonts w:ascii="Arial CYR" w:hAnsi="Arial CYR" w:cs="Arial CYR"/>
          <w:b/>
          <w:bCs/>
          <w:sz w:val="20"/>
          <w:szCs w:val="20"/>
        </w:rPr>
        <w:t xml:space="preserve">        </w:t>
      </w:r>
      <w:r w:rsidR="00057F55" w:rsidRPr="00057F55">
        <w:rPr>
          <w:rFonts w:ascii="Arial CYR" w:hAnsi="Arial CYR" w:cs="Arial CYR"/>
          <w:b/>
          <w:bCs/>
          <w:sz w:val="20"/>
          <w:szCs w:val="20"/>
        </w:rPr>
        <w:t xml:space="preserve"> 9.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Pr="00057F55">
        <w:rPr>
          <w:rFonts w:ascii="Arial CYR" w:hAnsi="Arial CYR" w:cs="Arial CYR"/>
          <w:b/>
          <w:bCs/>
          <w:sz w:val="20"/>
          <w:szCs w:val="20"/>
        </w:rPr>
        <w:t>67.408</w:t>
      </w:r>
    </w:p>
    <w:p w:rsidR="009F7366" w:rsidRPr="00057F55" w:rsidRDefault="009F7366" w:rsidP="009F7366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0"/>
          <w:szCs w:val="20"/>
        </w:rPr>
      </w:pPr>
      <w:r w:rsidRPr="00057F55">
        <w:rPr>
          <w:rFonts w:ascii="Arial CYR" w:hAnsi="Arial CYR" w:cs="Arial CYR"/>
          <w:b/>
          <w:bCs/>
          <w:sz w:val="20"/>
          <w:szCs w:val="20"/>
        </w:rPr>
        <w:t xml:space="preserve">      </w:t>
      </w:r>
      <w:r w:rsidR="00057F55" w:rsidRPr="00057F55">
        <w:rPr>
          <w:rFonts w:ascii="Arial CYR" w:hAnsi="Arial CYR" w:cs="Arial CYR"/>
          <w:b/>
          <w:bCs/>
          <w:sz w:val="20"/>
          <w:szCs w:val="20"/>
        </w:rPr>
        <w:t xml:space="preserve">   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Pr="00057F55">
        <w:rPr>
          <w:rFonts w:ascii="Arial CYR" w:hAnsi="Arial CYR" w:cs="Arial CYR"/>
          <w:b/>
          <w:bCs/>
          <w:sz w:val="20"/>
          <w:szCs w:val="20"/>
        </w:rPr>
        <w:t>У 26</w:t>
      </w:r>
    </w:p>
    <w:p w:rsidR="009F7366" w:rsidRPr="009F7366" w:rsidRDefault="009F7366" w:rsidP="009F7366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Arial CYR" w:hAnsi="Arial CYR" w:cs="Arial CYR"/>
          <w:bCs/>
          <w:sz w:val="20"/>
          <w:szCs w:val="20"/>
        </w:rPr>
      </w:pPr>
      <w:r w:rsidRPr="00057F55">
        <w:rPr>
          <w:rFonts w:ascii="Arial CYR" w:hAnsi="Arial CYR" w:cs="Arial CYR"/>
          <w:b/>
          <w:bCs/>
          <w:sz w:val="20"/>
          <w:szCs w:val="20"/>
        </w:rPr>
        <w:t xml:space="preserve">      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Pr="00057F55">
        <w:rPr>
          <w:rFonts w:ascii="Arial CYR" w:hAnsi="Arial CYR" w:cs="Arial CYR"/>
          <w:b/>
          <w:bCs/>
          <w:sz w:val="20"/>
          <w:szCs w:val="20"/>
        </w:rPr>
        <w:t xml:space="preserve">Уголовный кодекс Российской </w:t>
      </w:r>
      <w:proofErr w:type="gramStart"/>
      <w:r w:rsidRPr="00057F55">
        <w:rPr>
          <w:rFonts w:ascii="Arial CYR" w:hAnsi="Arial CYR" w:cs="Arial CYR"/>
          <w:b/>
          <w:bCs/>
          <w:sz w:val="20"/>
          <w:szCs w:val="20"/>
        </w:rPr>
        <w:t>Федерации</w:t>
      </w:r>
      <w:r w:rsidRPr="009F7366">
        <w:rPr>
          <w:rFonts w:ascii="Arial CYR" w:hAnsi="Arial CYR" w:cs="Arial CYR"/>
          <w:bCs/>
          <w:sz w:val="20"/>
          <w:szCs w:val="20"/>
        </w:rPr>
        <w:t xml:space="preserve"> :</w:t>
      </w:r>
      <w:proofErr w:type="gramEnd"/>
      <w:r w:rsidRPr="009F7366">
        <w:rPr>
          <w:rFonts w:ascii="Arial CYR" w:hAnsi="Arial CYR" w:cs="Arial CYR"/>
          <w:bCs/>
          <w:sz w:val="20"/>
          <w:szCs w:val="20"/>
        </w:rPr>
        <w:t xml:space="preserve"> по состоянию на 1 марта 2021 г. + путеводитель по суд. </w:t>
      </w:r>
      <w:proofErr w:type="spellStart"/>
      <w:r w:rsidRPr="009F7366">
        <w:rPr>
          <w:rFonts w:ascii="Arial CYR" w:hAnsi="Arial CYR" w:cs="Arial CYR"/>
          <w:bCs/>
          <w:sz w:val="20"/>
          <w:szCs w:val="20"/>
        </w:rPr>
        <w:t>практ</w:t>
      </w:r>
      <w:proofErr w:type="spellEnd"/>
      <w:r w:rsidRPr="009F7366">
        <w:rPr>
          <w:rFonts w:ascii="Arial CYR" w:hAnsi="Arial CYR" w:cs="Arial CYR"/>
          <w:bCs/>
          <w:sz w:val="20"/>
          <w:szCs w:val="20"/>
        </w:rPr>
        <w:t xml:space="preserve">. и сравн. табл. посл. изм. - Москва : Проспект, 2021. - 381 с. - </w:t>
      </w:r>
      <w:proofErr w:type="gramStart"/>
      <w:r w:rsidRPr="009F7366">
        <w:rPr>
          <w:rFonts w:ascii="Arial CYR" w:hAnsi="Arial CYR" w:cs="Arial CYR"/>
          <w:bCs/>
          <w:sz w:val="20"/>
          <w:szCs w:val="20"/>
        </w:rPr>
        <w:t>Текст :</w:t>
      </w:r>
      <w:proofErr w:type="gramEnd"/>
      <w:r w:rsidRPr="009F7366">
        <w:rPr>
          <w:rFonts w:ascii="Arial CYR" w:hAnsi="Arial CYR" w:cs="Arial CYR"/>
          <w:bCs/>
          <w:sz w:val="20"/>
          <w:szCs w:val="20"/>
        </w:rPr>
        <w:t xml:space="preserve"> непосредственный.</w:t>
      </w:r>
    </w:p>
    <w:p w:rsidR="00244C88" w:rsidRPr="00057F55" w:rsidRDefault="009F7366" w:rsidP="009F736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  <w:highlight w:val="yellow"/>
        </w:rPr>
      </w:pPr>
      <w:r w:rsidRPr="00057F55">
        <w:rPr>
          <w:rFonts w:ascii="Arial CYR" w:hAnsi="Arial CYR" w:cs="Arial CYR"/>
          <w:bCs/>
          <w:i/>
          <w:sz w:val="20"/>
          <w:szCs w:val="20"/>
        </w:rPr>
        <w:t>Абонемент (1 экз.)</w:t>
      </w:r>
    </w:p>
    <w:p w:rsidR="009F7366" w:rsidRDefault="00244C88" w:rsidP="00244C88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Cs/>
          <w:sz w:val="20"/>
          <w:szCs w:val="20"/>
        </w:rPr>
        <w:t xml:space="preserve">         </w:t>
      </w:r>
    </w:p>
    <w:p w:rsidR="009F7366" w:rsidRDefault="009F7366" w:rsidP="00244C88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sz w:val="20"/>
          <w:szCs w:val="20"/>
        </w:rPr>
      </w:pPr>
    </w:p>
    <w:p w:rsidR="009F7366" w:rsidRDefault="009F7366" w:rsidP="00244C88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sz w:val="20"/>
          <w:szCs w:val="20"/>
        </w:rPr>
      </w:pPr>
    </w:p>
    <w:p w:rsidR="00244C88" w:rsidRPr="00057F55" w:rsidRDefault="009F7366" w:rsidP="00244C88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Cs/>
          <w:sz w:val="20"/>
          <w:szCs w:val="20"/>
        </w:rPr>
        <w:t xml:space="preserve">        </w:t>
      </w:r>
      <w:r w:rsidR="00057F55">
        <w:rPr>
          <w:rFonts w:ascii="Arial CYR" w:hAnsi="Arial CYR" w:cs="Arial CYR"/>
          <w:bCs/>
          <w:sz w:val="20"/>
          <w:szCs w:val="20"/>
        </w:rPr>
        <w:t xml:space="preserve"> </w:t>
      </w:r>
      <w:r w:rsidR="00057F55" w:rsidRPr="00057F55">
        <w:rPr>
          <w:rFonts w:ascii="Arial CYR" w:hAnsi="Arial CYR" w:cs="Arial CYR"/>
          <w:b/>
          <w:bCs/>
          <w:sz w:val="20"/>
          <w:szCs w:val="20"/>
        </w:rPr>
        <w:t xml:space="preserve">10.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244C88" w:rsidRPr="00057F55">
        <w:rPr>
          <w:rFonts w:ascii="Arial CYR" w:hAnsi="Arial CYR" w:cs="Arial CYR"/>
          <w:b/>
          <w:bCs/>
          <w:sz w:val="20"/>
          <w:szCs w:val="20"/>
        </w:rPr>
        <w:t>67.408</w:t>
      </w:r>
    </w:p>
    <w:p w:rsidR="00244C88" w:rsidRPr="00057F55" w:rsidRDefault="00244C88" w:rsidP="00244C88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0"/>
          <w:szCs w:val="20"/>
        </w:rPr>
      </w:pPr>
      <w:r w:rsidRPr="00057F55">
        <w:rPr>
          <w:rFonts w:ascii="Arial CYR" w:hAnsi="Arial CYR" w:cs="Arial CYR"/>
          <w:b/>
          <w:bCs/>
          <w:sz w:val="20"/>
          <w:szCs w:val="20"/>
        </w:rPr>
        <w:t xml:space="preserve">       </w:t>
      </w:r>
      <w:r w:rsidR="00057F55" w:rsidRPr="00057F55">
        <w:rPr>
          <w:rFonts w:ascii="Arial CYR" w:hAnsi="Arial CYR" w:cs="Arial CYR"/>
          <w:b/>
          <w:bCs/>
          <w:sz w:val="20"/>
          <w:szCs w:val="20"/>
        </w:rPr>
        <w:t xml:space="preserve">   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Pr="00057F55">
        <w:rPr>
          <w:rFonts w:ascii="Arial CYR" w:hAnsi="Arial CYR" w:cs="Arial CYR"/>
          <w:b/>
          <w:bCs/>
          <w:sz w:val="20"/>
          <w:szCs w:val="20"/>
        </w:rPr>
        <w:t>У 26</w:t>
      </w:r>
    </w:p>
    <w:p w:rsidR="00244C88" w:rsidRDefault="00244C88" w:rsidP="00244C88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Arial CYR" w:hAnsi="Arial CYR" w:cs="Arial CYR"/>
          <w:bCs/>
          <w:sz w:val="20"/>
          <w:szCs w:val="20"/>
        </w:rPr>
      </w:pPr>
      <w:r w:rsidRPr="00057F55">
        <w:rPr>
          <w:rFonts w:ascii="Arial CYR" w:hAnsi="Arial CYR" w:cs="Arial CYR"/>
          <w:b/>
          <w:bCs/>
          <w:sz w:val="20"/>
          <w:szCs w:val="20"/>
        </w:rPr>
        <w:t xml:space="preserve">       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Pr="00057F55">
        <w:rPr>
          <w:rFonts w:ascii="Arial CYR" w:hAnsi="Arial CYR" w:cs="Arial CYR"/>
          <w:b/>
          <w:bCs/>
          <w:sz w:val="20"/>
          <w:szCs w:val="20"/>
        </w:rPr>
        <w:t xml:space="preserve">Уголовный кодекс Российской </w:t>
      </w:r>
      <w:proofErr w:type="gramStart"/>
      <w:r w:rsidRPr="00057F55">
        <w:rPr>
          <w:rFonts w:ascii="Arial CYR" w:hAnsi="Arial CYR" w:cs="Arial CYR"/>
          <w:b/>
          <w:bCs/>
          <w:sz w:val="20"/>
          <w:szCs w:val="20"/>
        </w:rPr>
        <w:t>Федерации</w:t>
      </w:r>
      <w:r w:rsidRPr="00244C88">
        <w:rPr>
          <w:rFonts w:ascii="Arial CYR" w:hAnsi="Arial CYR" w:cs="Arial CYR"/>
          <w:bCs/>
          <w:sz w:val="20"/>
          <w:szCs w:val="20"/>
        </w:rPr>
        <w:t xml:space="preserve"> :</w:t>
      </w:r>
      <w:proofErr w:type="gramEnd"/>
      <w:r w:rsidRPr="00244C88">
        <w:rPr>
          <w:rFonts w:ascii="Arial CYR" w:hAnsi="Arial CYR" w:cs="Arial CYR"/>
          <w:bCs/>
          <w:sz w:val="20"/>
          <w:szCs w:val="20"/>
        </w:rPr>
        <w:t xml:space="preserve"> по состоянию на 10 февр. 2022 г. + путеводитель по суд. </w:t>
      </w:r>
      <w:proofErr w:type="spellStart"/>
      <w:r w:rsidRPr="00244C88">
        <w:rPr>
          <w:rFonts w:ascii="Arial CYR" w:hAnsi="Arial CYR" w:cs="Arial CYR"/>
          <w:bCs/>
          <w:sz w:val="20"/>
          <w:szCs w:val="20"/>
        </w:rPr>
        <w:t>практ</w:t>
      </w:r>
      <w:proofErr w:type="spellEnd"/>
      <w:r w:rsidRPr="00244C88">
        <w:rPr>
          <w:rFonts w:ascii="Arial CYR" w:hAnsi="Arial CYR" w:cs="Arial CYR"/>
          <w:bCs/>
          <w:sz w:val="20"/>
          <w:szCs w:val="20"/>
        </w:rPr>
        <w:t xml:space="preserve">. и сравн. табл. посл. изм. - Москва : Проспект, 2022. - 381 с. - </w:t>
      </w:r>
      <w:proofErr w:type="gramStart"/>
      <w:r w:rsidRPr="00244C88">
        <w:rPr>
          <w:rFonts w:ascii="Arial CYR" w:hAnsi="Arial CYR" w:cs="Arial CYR"/>
          <w:bCs/>
          <w:sz w:val="20"/>
          <w:szCs w:val="20"/>
        </w:rPr>
        <w:t>Текст :</w:t>
      </w:r>
      <w:proofErr w:type="gramEnd"/>
      <w:r w:rsidRPr="00244C88">
        <w:rPr>
          <w:rFonts w:ascii="Arial CYR" w:hAnsi="Arial CYR" w:cs="Arial CYR"/>
          <w:bCs/>
          <w:sz w:val="20"/>
          <w:szCs w:val="20"/>
        </w:rPr>
        <w:t xml:space="preserve"> непосредственный.</w:t>
      </w:r>
    </w:p>
    <w:p w:rsidR="00244C88" w:rsidRPr="00244C88" w:rsidRDefault="00244C88" w:rsidP="00244C88">
      <w:pPr>
        <w:widowControl w:val="0"/>
        <w:autoSpaceDE w:val="0"/>
        <w:autoSpaceDN w:val="0"/>
        <w:adjustRightInd w:val="0"/>
        <w:spacing w:after="0" w:line="240" w:lineRule="auto"/>
        <w:ind w:left="709"/>
        <w:jc w:val="right"/>
        <w:rPr>
          <w:rFonts w:ascii="Arial CYR" w:hAnsi="Arial CYR" w:cs="Arial CYR"/>
          <w:bCs/>
          <w:i/>
          <w:sz w:val="20"/>
          <w:szCs w:val="20"/>
        </w:rPr>
      </w:pPr>
      <w:r>
        <w:rPr>
          <w:rFonts w:ascii="Arial CYR" w:hAnsi="Arial CYR" w:cs="Arial CYR"/>
          <w:bCs/>
          <w:sz w:val="20"/>
          <w:szCs w:val="20"/>
        </w:rPr>
        <w:t xml:space="preserve">   </w:t>
      </w:r>
      <w:r w:rsidRPr="00244C88">
        <w:rPr>
          <w:rFonts w:ascii="Arial CYR" w:hAnsi="Arial CYR" w:cs="Arial CYR"/>
          <w:bCs/>
          <w:i/>
          <w:sz w:val="20"/>
          <w:szCs w:val="20"/>
        </w:rPr>
        <w:t>Абонемент (1 экз.)</w:t>
      </w:r>
    </w:p>
    <w:p w:rsidR="00244C88" w:rsidRDefault="00244C88" w:rsidP="00244C88">
      <w:pPr>
        <w:widowControl w:val="0"/>
        <w:autoSpaceDE w:val="0"/>
        <w:autoSpaceDN w:val="0"/>
        <w:adjustRightInd w:val="0"/>
        <w:spacing w:after="0" w:line="240" w:lineRule="auto"/>
        <w:ind w:left="709"/>
        <w:jc w:val="right"/>
        <w:rPr>
          <w:rFonts w:ascii="Arial CYR" w:hAnsi="Arial CYR" w:cs="Arial CYR"/>
          <w:bCs/>
          <w:sz w:val="20"/>
          <w:szCs w:val="20"/>
          <w:highlight w:val="yellow"/>
        </w:rPr>
      </w:pPr>
    </w:p>
    <w:p w:rsidR="00244C88" w:rsidRPr="00244C88" w:rsidRDefault="00244C88" w:rsidP="00244C88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sz w:val="20"/>
          <w:szCs w:val="20"/>
        </w:rPr>
      </w:pPr>
      <w:r w:rsidRPr="00057F55">
        <w:rPr>
          <w:rFonts w:ascii="Arial CYR" w:hAnsi="Arial CYR" w:cs="Arial CYR"/>
          <w:b/>
          <w:bCs/>
          <w:sz w:val="20"/>
          <w:szCs w:val="20"/>
        </w:rPr>
        <w:t xml:space="preserve">        </w:t>
      </w:r>
      <w:r w:rsidR="00057F55" w:rsidRPr="00057F55">
        <w:rPr>
          <w:rFonts w:ascii="Arial CYR" w:hAnsi="Arial CYR" w:cs="Arial CYR"/>
          <w:b/>
          <w:bCs/>
          <w:sz w:val="20"/>
          <w:szCs w:val="20"/>
        </w:rPr>
        <w:t>11.</w:t>
      </w:r>
      <w:r w:rsidR="00057F55">
        <w:rPr>
          <w:rFonts w:ascii="Arial CYR" w:hAnsi="Arial CYR" w:cs="Arial CYR"/>
          <w:bCs/>
          <w:sz w:val="20"/>
          <w:szCs w:val="20"/>
        </w:rPr>
        <w:t xml:space="preserve"> </w:t>
      </w:r>
      <w:r w:rsidR="005B65C9">
        <w:rPr>
          <w:rFonts w:ascii="Arial CYR" w:hAnsi="Arial CYR" w:cs="Arial CYR"/>
          <w:bCs/>
          <w:sz w:val="20"/>
          <w:szCs w:val="20"/>
        </w:rPr>
        <w:t xml:space="preserve"> </w:t>
      </w:r>
      <w:r w:rsidRPr="00244C88">
        <w:rPr>
          <w:rFonts w:ascii="Arial CYR" w:hAnsi="Arial CYR" w:cs="Arial CYR"/>
          <w:b/>
          <w:bCs/>
          <w:sz w:val="20"/>
          <w:szCs w:val="20"/>
        </w:rPr>
        <w:t>67.408</w:t>
      </w:r>
      <w:r w:rsidRPr="00244C88">
        <w:rPr>
          <w:rFonts w:ascii="Arial CYR" w:hAnsi="Arial CYR" w:cs="Arial CYR"/>
          <w:b/>
          <w:bCs/>
          <w:sz w:val="20"/>
          <w:szCs w:val="20"/>
        </w:rPr>
        <w:br/>
      </w:r>
      <w:r>
        <w:rPr>
          <w:rFonts w:ascii="Arial CYR" w:hAnsi="Arial CYR" w:cs="Arial CYR"/>
          <w:b/>
          <w:bCs/>
          <w:sz w:val="20"/>
          <w:szCs w:val="20"/>
        </w:rPr>
        <w:t xml:space="preserve">      </w:t>
      </w:r>
      <w:r w:rsidR="00057F55">
        <w:rPr>
          <w:rFonts w:ascii="Arial CYR" w:hAnsi="Arial CYR" w:cs="Arial CYR"/>
          <w:b/>
          <w:bCs/>
          <w:sz w:val="20"/>
          <w:szCs w:val="20"/>
        </w:rPr>
        <w:t xml:space="preserve">   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Pr="00244C88">
        <w:rPr>
          <w:rFonts w:ascii="Arial CYR" w:hAnsi="Arial CYR" w:cs="Arial CYR"/>
          <w:b/>
          <w:bCs/>
          <w:sz w:val="20"/>
          <w:szCs w:val="20"/>
        </w:rPr>
        <w:t>У 26</w:t>
      </w:r>
    </w:p>
    <w:p w:rsidR="00244C88" w:rsidRDefault="00244C88" w:rsidP="00244C88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   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Pr="00244C88">
        <w:rPr>
          <w:rFonts w:ascii="Arial CYR" w:hAnsi="Arial CYR" w:cs="Arial CYR"/>
          <w:b/>
          <w:bCs/>
          <w:sz w:val="20"/>
          <w:szCs w:val="20"/>
        </w:rPr>
        <w:t>Уголовный кодекс Российской</w:t>
      </w:r>
      <w:r w:rsidRPr="00244C88">
        <w:rPr>
          <w:rFonts w:ascii="Arial CYR" w:hAnsi="Arial CYR" w:cs="Arial CYR"/>
          <w:bCs/>
          <w:sz w:val="20"/>
          <w:szCs w:val="20"/>
        </w:rPr>
        <w:t xml:space="preserve"> </w:t>
      </w:r>
      <w:proofErr w:type="gramStart"/>
      <w:r w:rsidRPr="00057F55">
        <w:rPr>
          <w:rFonts w:ascii="Arial CYR" w:hAnsi="Arial CYR" w:cs="Arial CYR"/>
          <w:b/>
          <w:bCs/>
          <w:sz w:val="20"/>
          <w:szCs w:val="20"/>
        </w:rPr>
        <w:t>Федерации</w:t>
      </w:r>
      <w:r w:rsidRPr="00244C88">
        <w:rPr>
          <w:rFonts w:ascii="Arial CYR" w:hAnsi="Arial CYR" w:cs="Arial CYR"/>
          <w:bCs/>
          <w:sz w:val="20"/>
          <w:szCs w:val="20"/>
        </w:rPr>
        <w:t xml:space="preserve"> :</w:t>
      </w:r>
      <w:proofErr w:type="gramEnd"/>
      <w:r w:rsidRPr="00244C88">
        <w:rPr>
          <w:rFonts w:ascii="Arial CYR" w:hAnsi="Arial CYR" w:cs="Arial CYR"/>
          <w:bCs/>
          <w:sz w:val="20"/>
          <w:szCs w:val="20"/>
        </w:rPr>
        <w:t xml:space="preserve"> по состоянию на 1 окт. 2022 г. + путеводитель по суд. </w:t>
      </w:r>
      <w:proofErr w:type="spellStart"/>
      <w:r w:rsidRPr="00244C88">
        <w:rPr>
          <w:rFonts w:ascii="Arial CYR" w:hAnsi="Arial CYR" w:cs="Arial CYR"/>
          <w:bCs/>
          <w:sz w:val="20"/>
          <w:szCs w:val="20"/>
        </w:rPr>
        <w:t>практ</w:t>
      </w:r>
      <w:proofErr w:type="spellEnd"/>
      <w:r w:rsidRPr="00244C88">
        <w:rPr>
          <w:rFonts w:ascii="Arial CYR" w:hAnsi="Arial CYR" w:cs="Arial CYR"/>
          <w:bCs/>
          <w:sz w:val="20"/>
          <w:szCs w:val="20"/>
        </w:rPr>
        <w:t xml:space="preserve">. и сравн. табл. посл. изм. - Москва : Проспект, 2022. - 382 с. - </w:t>
      </w:r>
      <w:proofErr w:type="gramStart"/>
      <w:r w:rsidRPr="00244C88">
        <w:rPr>
          <w:rFonts w:ascii="Arial CYR" w:hAnsi="Arial CYR" w:cs="Arial CYR"/>
          <w:bCs/>
          <w:sz w:val="20"/>
          <w:szCs w:val="20"/>
        </w:rPr>
        <w:t>Текст :</w:t>
      </w:r>
      <w:proofErr w:type="gramEnd"/>
      <w:r w:rsidRPr="00244C88">
        <w:rPr>
          <w:rFonts w:ascii="Arial CYR" w:hAnsi="Arial CYR" w:cs="Arial CYR"/>
          <w:bCs/>
          <w:sz w:val="20"/>
          <w:szCs w:val="20"/>
        </w:rPr>
        <w:t xml:space="preserve"> непосредственный.</w:t>
      </w:r>
    </w:p>
    <w:p w:rsidR="00244C88" w:rsidRPr="00244C88" w:rsidRDefault="00244C88" w:rsidP="00244C88">
      <w:pPr>
        <w:widowControl w:val="0"/>
        <w:autoSpaceDE w:val="0"/>
        <w:autoSpaceDN w:val="0"/>
        <w:adjustRightInd w:val="0"/>
        <w:spacing w:after="0" w:line="240" w:lineRule="auto"/>
        <w:ind w:left="709" w:firstLine="1418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244C88">
        <w:rPr>
          <w:rFonts w:ascii="Arial CYR" w:hAnsi="Arial CYR" w:cs="Arial CYR"/>
          <w:bCs/>
          <w:sz w:val="20"/>
          <w:szCs w:val="20"/>
        </w:rPr>
        <w:t xml:space="preserve">   </w:t>
      </w:r>
      <w:r w:rsidRPr="00244C88">
        <w:rPr>
          <w:rFonts w:ascii="Arial CYR" w:hAnsi="Arial CYR" w:cs="Arial CYR"/>
          <w:bCs/>
          <w:i/>
          <w:sz w:val="20"/>
          <w:szCs w:val="20"/>
        </w:rPr>
        <w:t>Абонемент (1 экз.)</w:t>
      </w:r>
    </w:p>
    <w:p w:rsidR="00244C88" w:rsidRPr="00244C88" w:rsidRDefault="00244C88" w:rsidP="00244C88">
      <w:pPr>
        <w:widowControl w:val="0"/>
        <w:autoSpaceDE w:val="0"/>
        <w:autoSpaceDN w:val="0"/>
        <w:adjustRightInd w:val="0"/>
        <w:spacing w:after="0" w:line="240" w:lineRule="auto"/>
        <w:ind w:left="709" w:firstLine="1418"/>
        <w:jc w:val="right"/>
        <w:rPr>
          <w:rFonts w:ascii="Arial CYR" w:hAnsi="Arial CYR" w:cs="Arial CYR"/>
          <w:b/>
          <w:bCs/>
          <w:sz w:val="20"/>
          <w:szCs w:val="20"/>
        </w:rPr>
      </w:pPr>
    </w:p>
    <w:p w:rsidR="00244C88" w:rsidRPr="00244C88" w:rsidRDefault="00244C88" w:rsidP="00244C88">
      <w:pPr>
        <w:widowControl w:val="0"/>
        <w:autoSpaceDE w:val="0"/>
        <w:autoSpaceDN w:val="0"/>
        <w:adjustRightInd w:val="0"/>
        <w:spacing w:after="0" w:line="240" w:lineRule="auto"/>
        <w:ind w:left="709" w:firstLine="1418"/>
        <w:jc w:val="right"/>
        <w:rPr>
          <w:rFonts w:ascii="Arial CYR" w:hAnsi="Arial CYR" w:cs="Arial CYR"/>
          <w:bCs/>
          <w:sz w:val="20"/>
          <w:szCs w:val="20"/>
        </w:rPr>
      </w:pPr>
    </w:p>
    <w:p w:rsidR="00244C88" w:rsidRPr="00244C88" w:rsidRDefault="00244C88" w:rsidP="00E14C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44C88">
        <w:rPr>
          <w:rFonts w:ascii="Arial CYR" w:hAnsi="Arial CYR" w:cs="Arial CYR"/>
          <w:bCs/>
          <w:sz w:val="20"/>
          <w:szCs w:val="20"/>
        </w:rPr>
        <w:t xml:space="preserve">     </w:t>
      </w:r>
      <w:r w:rsidR="00E14CAB">
        <w:rPr>
          <w:rFonts w:ascii="Arial" w:eastAsia="Times New Roman" w:hAnsi="Arial" w:cs="Arial"/>
          <w:b/>
          <w:bCs/>
          <w:sz w:val="24"/>
          <w:szCs w:val="24"/>
        </w:rPr>
        <w:t xml:space="preserve">   </w:t>
      </w:r>
      <w:r w:rsidR="004B7D6B" w:rsidRPr="004B7D6B">
        <w:rPr>
          <w:rFonts w:ascii="Arial" w:eastAsia="Times New Roman" w:hAnsi="Arial" w:cs="Arial"/>
          <w:b/>
          <w:bCs/>
          <w:sz w:val="20"/>
          <w:szCs w:val="20"/>
        </w:rPr>
        <w:t>12.</w:t>
      </w:r>
      <w:r w:rsidR="004B7D6B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5B65C9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244C88">
        <w:rPr>
          <w:rFonts w:ascii="Arial" w:eastAsia="Times New Roman" w:hAnsi="Arial" w:cs="Arial"/>
          <w:b/>
          <w:bCs/>
          <w:sz w:val="20"/>
          <w:szCs w:val="20"/>
        </w:rPr>
        <w:t>67.408</w:t>
      </w:r>
      <w:r w:rsidRPr="00244C88">
        <w:rPr>
          <w:rFonts w:ascii="Arial" w:eastAsia="Times New Roman" w:hAnsi="Arial" w:cs="Arial"/>
          <w:b/>
          <w:bCs/>
          <w:sz w:val="20"/>
          <w:szCs w:val="20"/>
        </w:rPr>
        <w:br/>
        <w:t xml:space="preserve">    </w:t>
      </w:r>
      <w:r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="004B7D6B">
        <w:rPr>
          <w:rFonts w:ascii="Arial" w:eastAsia="Times New Roman" w:hAnsi="Arial" w:cs="Arial"/>
          <w:b/>
          <w:bCs/>
          <w:sz w:val="20"/>
          <w:szCs w:val="20"/>
        </w:rPr>
        <w:t xml:space="preserve">    </w:t>
      </w:r>
      <w:r w:rsidR="005B65C9">
        <w:rPr>
          <w:rFonts w:ascii="Arial" w:eastAsia="Times New Roman" w:hAnsi="Arial" w:cs="Arial"/>
          <w:b/>
          <w:bCs/>
          <w:sz w:val="20"/>
          <w:szCs w:val="20"/>
        </w:rPr>
        <w:t xml:space="preserve">  </w:t>
      </w:r>
      <w:r w:rsidRPr="00244C88">
        <w:rPr>
          <w:rFonts w:ascii="Arial" w:eastAsia="Times New Roman" w:hAnsi="Arial" w:cs="Arial"/>
          <w:b/>
          <w:bCs/>
          <w:sz w:val="20"/>
          <w:szCs w:val="20"/>
        </w:rPr>
        <w:t>У 26</w:t>
      </w:r>
    </w:p>
    <w:p w:rsidR="00244C88" w:rsidRDefault="005B65C9" w:rsidP="00244C88">
      <w:pPr>
        <w:spacing w:after="0" w:line="240" w:lineRule="auto"/>
        <w:ind w:left="720" w:firstLine="698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 xml:space="preserve">    </w:t>
      </w:r>
      <w:r w:rsidR="00244C88" w:rsidRPr="00244C88">
        <w:rPr>
          <w:rFonts w:ascii="Arial" w:eastAsia="Times New Roman" w:hAnsi="Arial" w:cs="Arial"/>
          <w:b/>
          <w:bCs/>
          <w:sz w:val="20"/>
          <w:szCs w:val="20"/>
        </w:rPr>
        <w:t>Уголовный кодекс Российской</w:t>
      </w:r>
      <w:r w:rsidR="00244C88" w:rsidRPr="00244C88">
        <w:rPr>
          <w:rFonts w:ascii="Arial" w:eastAsia="Times New Roman" w:hAnsi="Arial" w:cs="Arial"/>
          <w:sz w:val="20"/>
          <w:szCs w:val="20"/>
        </w:rPr>
        <w:t xml:space="preserve"> </w:t>
      </w:r>
      <w:proofErr w:type="gramStart"/>
      <w:r w:rsidR="00244C88" w:rsidRPr="004B7D6B">
        <w:rPr>
          <w:rFonts w:ascii="Arial" w:eastAsia="Times New Roman" w:hAnsi="Arial" w:cs="Arial"/>
          <w:b/>
          <w:sz w:val="20"/>
          <w:szCs w:val="20"/>
        </w:rPr>
        <w:t>Федерации</w:t>
      </w:r>
      <w:r w:rsidR="00244C88" w:rsidRPr="00244C88">
        <w:rPr>
          <w:rFonts w:ascii="Arial" w:eastAsia="Times New Roman" w:hAnsi="Arial" w:cs="Arial"/>
          <w:sz w:val="20"/>
          <w:szCs w:val="20"/>
        </w:rPr>
        <w:t xml:space="preserve"> :</w:t>
      </w:r>
      <w:proofErr w:type="gramEnd"/>
      <w:r w:rsidR="00244C88" w:rsidRPr="00244C88">
        <w:rPr>
          <w:rFonts w:ascii="Arial" w:eastAsia="Times New Roman" w:hAnsi="Arial" w:cs="Arial"/>
          <w:sz w:val="20"/>
          <w:szCs w:val="20"/>
        </w:rPr>
        <w:t xml:space="preserve"> по состоянию на 25 </w:t>
      </w:r>
      <w:r w:rsidR="00244C88" w:rsidRPr="00244C88">
        <w:rPr>
          <w:rFonts w:ascii="Arial" w:eastAsia="Times New Roman" w:hAnsi="Arial" w:cs="Arial"/>
          <w:color w:val="008000"/>
          <w:sz w:val="20"/>
          <w:szCs w:val="20"/>
        </w:rPr>
        <w:t>янв</w:t>
      </w:r>
      <w:r w:rsidR="00244C88" w:rsidRPr="00244C88">
        <w:rPr>
          <w:rFonts w:ascii="Arial" w:eastAsia="Times New Roman" w:hAnsi="Arial" w:cs="Arial"/>
          <w:sz w:val="20"/>
          <w:szCs w:val="20"/>
        </w:rPr>
        <w:t xml:space="preserve">. 2023 г. + путеводитель по суд. </w:t>
      </w:r>
      <w:proofErr w:type="spellStart"/>
      <w:r w:rsidR="00244C88" w:rsidRPr="00244C88">
        <w:rPr>
          <w:rFonts w:ascii="Arial" w:eastAsia="Times New Roman" w:hAnsi="Arial" w:cs="Arial"/>
          <w:color w:val="008000"/>
          <w:sz w:val="20"/>
          <w:szCs w:val="20"/>
        </w:rPr>
        <w:t>практ</w:t>
      </w:r>
      <w:proofErr w:type="spellEnd"/>
      <w:r w:rsidR="00244C88" w:rsidRPr="00244C88">
        <w:rPr>
          <w:rFonts w:ascii="Arial" w:eastAsia="Times New Roman" w:hAnsi="Arial" w:cs="Arial"/>
          <w:sz w:val="20"/>
          <w:szCs w:val="20"/>
        </w:rPr>
        <w:t xml:space="preserve">. и </w:t>
      </w:r>
      <w:r w:rsidR="00244C88" w:rsidRPr="00244C88">
        <w:rPr>
          <w:rFonts w:ascii="Arial" w:eastAsia="Times New Roman" w:hAnsi="Arial" w:cs="Arial"/>
          <w:color w:val="008000"/>
          <w:sz w:val="20"/>
          <w:szCs w:val="20"/>
        </w:rPr>
        <w:t>сравн</w:t>
      </w:r>
      <w:r w:rsidR="00244C88" w:rsidRPr="00244C88">
        <w:rPr>
          <w:rFonts w:ascii="Arial" w:eastAsia="Times New Roman" w:hAnsi="Arial" w:cs="Arial"/>
          <w:sz w:val="20"/>
          <w:szCs w:val="20"/>
        </w:rPr>
        <w:t xml:space="preserve">. табл. </w:t>
      </w:r>
      <w:r w:rsidR="00244C88" w:rsidRPr="00244C88">
        <w:rPr>
          <w:rFonts w:ascii="Arial" w:eastAsia="Times New Roman" w:hAnsi="Arial" w:cs="Arial"/>
          <w:color w:val="008000"/>
          <w:sz w:val="20"/>
          <w:szCs w:val="20"/>
        </w:rPr>
        <w:t>посл</w:t>
      </w:r>
      <w:r w:rsidR="00244C88" w:rsidRPr="00244C88">
        <w:rPr>
          <w:rFonts w:ascii="Arial" w:eastAsia="Times New Roman" w:hAnsi="Arial" w:cs="Arial"/>
          <w:sz w:val="20"/>
          <w:szCs w:val="20"/>
        </w:rPr>
        <w:t xml:space="preserve">. </w:t>
      </w:r>
      <w:r w:rsidR="00244C88" w:rsidRPr="00244C88">
        <w:rPr>
          <w:rFonts w:ascii="Arial" w:eastAsia="Times New Roman" w:hAnsi="Arial" w:cs="Arial"/>
          <w:color w:val="008000"/>
          <w:sz w:val="20"/>
          <w:szCs w:val="20"/>
        </w:rPr>
        <w:t>изм</w:t>
      </w:r>
      <w:r w:rsidR="00244C88" w:rsidRPr="00244C88">
        <w:rPr>
          <w:rFonts w:ascii="Arial" w:eastAsia="Times New Roman" w:hAnsi="Arial" w:cs="Arial"/>
          <w:sz w:val="20"/>
          <w:szCs w:val="20"/>
        </w:rPr>
        <w:t xml:space="preserve">. - Москва : Проспект, 2023. - 382 с. - </w:t>
      </w:r>
      <w:proofErr w:type="gramStart"/>
      <w:r w:rsidR="00244C88" w:rsidRPr="00244C88">
        <w:rPr>
          <w:rFonts w:ascii="Arial" w:eastAsia="Times New Roman" w:hAnsi="Arial" w:cs="Arial"/>
          <w:sz w:val="20"/>
          <w:szCs w:val="20"/>
        </w:rPr>
        <w:t>Текст :</w:t>
      </w:r>
      <w:proofErr w:type="gramEnd"/>
      <w:r w:rsidR="00244C88" w:rsidRPr="00244C88">
        <w:rPr>
          <w:rFonts w:ascii="Arial" w:eastAsia="Times New Roman" w:hAnsi="Arial" w:cs="Arial"/>
          <w:sz w:val="20"/>
          <w:szCs w:val="20"/>
        </w:rPr>
        <w:t xml:space="preserve"> непосредственный.</w:t>
      </w:r>
    </w:p>
    <w:p w:rsidR="00244C88" w:rsidRPr="00244C88" w:rsidRDefault="00244C88" w:rsidP="00244C88">
      <w:pPr>
        <w:spacing w:after="0" w:line="240" w:lineRule="auto"/>
        <w:ind w:left="720" w:firstLine="698"/>
        <w:jc w:val="right"/>
        <w:rPr>
          <w:rFonts w:ascii="Arial" w:eastAsia="Times New Roman" w:hAnsi="Arial" w:cs="Arial"/>
          <w:bCs/>
          <w:i/>
          <w:sz w:val="20"/>
          <w:szCs w:val="20"/>
        </w:rPr>
      </w:pPr>
      <w:r w:rsidRPr="00244C88">
        <w:rPr>
          <w:rFonts w:ascii="Arial" w:eastAsia="Times New Roman" w:hAnsi="Arial" w:cs="Arial"/>
          <w:bCs/>
          <w:i/>
          <w:sz w:val="20"/>
          <w:szCs w:val="20"/>
        </w:rPr>
        <w:t>Абонемент (1 экз.)</w:t>
      </w:r>
    </w:p>
    <w:p w:rsidR="00244C88" w:rsidRPr="00244C88" w:rsidRDefault="00244C88" w:rsidP="00244C88">
      <w:pPr>
        <w:spacing w:after="0" w:line="240" w:lineRule="auto"/>
        <w:ind w:left="720" w:firstLine="698"/>
        <w:jc w:val="right"/>
        <w:rPr>
          <w:rFonts w:ascii="Arial" w:eastAsia="Times New Roman" w:hAnsi="Arial" w:cs="Arial"/>
          <w:sz w:val="20"/>
          <w:szCs w:val="20"/>
        </w:rPr>
      </w:pPr>
    </w:p>
    <w:p w:rsidR="00797174" w:rsidRDefault="00797174" w:rsidP="000721F7">
      <w:pPr>
        <w:widowControl w:val="0"/>
        <w:autoSpaceDE w:val="0"/>
        <w:autoSpaceDN w:val="0"/>
        <w:adjustRightInd w:val="0"/>
        <w:spacing w:after="0" w:line="240" w:lineRule="auto"/>
        <w:ind w:left="284" w:hanging="142"/>
        <w:jc w:val="center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</w:p>
    <w:p w:rsidR="00533DAF" w:rsidRPr="009300DC" w:rsidRDefault="00533DAF" w:rsidP="00533D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>
        <w:rPr>
          <w:rFonts w:ascii="Arial CYR" w:hAnsi="Arial CYR" w:cs="Arial CYR"/>
          <w:b/>
          <w:bCs/>
          <w:i/>
          <w:sz w:val="32"/>
          <w:szCs w:val="32"/>
          <w:u w:val="single"/>
        </w:rPr>
        <w:t>Уголовно-исполнительное</w:t>
      </w:r>
      <w:r w:rsidRPr="009300DC">
        <w:rPr>
          <w:rFonts w:ascii="Arial CYR" w:hAnsi="Arial CYR" w:cs="Arial CYR"/>
          <w:b/>
          <w:bCs/>
          <w:i/>
          <w:sz w:val="32"/>
          <w:szCs w:val="32"/>
          <w:u w:val="single"/>
        </w:rPr>
        <w:t xml:space="preserve"> право</w:t>
      </w:r>
    </w:p>
    <w:p w:rsidR="00533DAF" w:rsidRDefault="00533DAF" w:rsidP="00773C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</w:rPr>
      </w:pPr>
    </w:p>
    <w:p w:rsidR="00533DAF" w:rsidRDefault="00533DAF" w:rsidP="00773C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</w:rPr>
      </w:pPr>
    </w:p>
    <w:p w:rsidR="00533DAF" w:rsidRPr="004B7D6B" w:rsidRDefault="00533DAF" w:rsidP="00533DAF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Cs/>
          <w:sz w:val="20"/>
          <w:szCs w:val="20"/>
        </w:rPr>
        <w:t xml:space="preserve">         </w:t>
      </w:r>
      <w:r w:rsidR="004B7D6B" w:rsidRPr="004B7D6B">
        <w:rPr>
          <w:rFonts w:ascii="Arial CYR" w:hAnsi="Arial CYR" w:cs="Arial CYR"/>
          <w:b/>
          <w:bCs/>
          <w:sz w:val="20"/>
          <w:szCs w:val="20"/>
        </w:rPr>
        <w:t xml:space="preserve">13.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Pr="004B7D6B">
        <w:rPr>
          <w:rFonts w:ascii="Arial CYR" w:hAnsi="Arial CYR" w:cs="Arial CYR"/>
          <w:b/>
          <w:bCs/>
          <w:sz w:val="20"/>
          <w:szCs w:val="20"/>
        </w:rPr>
        <w:t>67.409</w:t>
      </w:r>
    </w:p>
    <w:p w:rsidR="00533DAF" w:rsidRPr="004B7D6B" w:rsidRDefault="00533DAF" w:rsidP="00533DAF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0"/>
          <w:szCs w:val="20"/>
        </w:rPr>
      </w:pPr>
      <w:r w:rsidRPr="004B7D6B">
        <w:rPr>
          <w:rFonts w:ascii="Arial CYR" w:hAnsi="Arial CYR" w:cs="Arial CYR"/>
          <w:b/>
          <w:bCs/>
          <w:sz w:val="20"/>
          <w:szCs w:val="20"/>
        </w:rPr>
        <w:t xml:space="preserve">           У 26</w:t>
      </w:r>
    </w:p>
    <w:p w:rsidR="00533DAF" w:rsidRDefault="004B7D6B" w:rsidP="00533DAF">
      <w:pPr>
        <w:widowControl w:val="0"/>
        <w:autoSpaceDE w:val="0"/>
        <w:autoSpaceDN w:val="0"/>
        <w:adjustRightInd w:val="0"/>
        <w:spacing w:after="0" w:line="240" w:lineRule="auto"/>
        <w:ind w:left="709" w:firstLine="709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   </w:t>
      </w:r>
      <w:r w:rsidR="00533DAF" w:rsidRPr="004B7D6B">
        <w:rPr>
          <w:rFonts w:ascii="Arial CYR" w:hAnsi="Arial CYR" w:cs="Arial CYR"/>
          <w:b/>
          <w:bCs/>
          <w:sz w:val="20"/>
          <w:szCs w:val="20"/>
        </w:rPr>
        <w:t xml:space="preserve">Уголовно-исполнительный кодекс Российской </w:t>
      </w:r>
      <w:proofErr w:type="gramStart"/>
      <w:r w:rsidR="00533DAF" w:rsidRPr="004B7D6B">
        <w:rPr>
          <w:rFonts w:ascii="Arial CYR" w:hAnsi="Arial CYR" w:cs="Arial CYR"/>
          <w:b/>
          <w:bCs/>
          <w:sz w:val="20"/>
          <w:szCs w:val="20"/>
        </w:rPr>
        <w:t>Федерации</w:t>
      </w:r>
      <w:r w:rsidR="00533DAF" w:rsidRPr="00533DAF">
        <w:rPr>
          <w:rFonts w:ascii="Arial CYR" w:hAnsi="Arial CYR" w:cs="Arial CYR"/>
          <w:bCs/>
          <w:sz w:val="20"/>
          <w:szCs w:val="20"/>
        </w:rPr>
        <w:t xml:space="preserve"> :</w:t>
      </w:r>
      <w:proofErr w:type="gramEnd"/>
      <w:r w:rsidR="00533DAF" w:rsidRPr="00533DAF">
        <w:rPr>
          <w:rFonts w:ascii="Arial CYR" w:hAnsi="Arial CYR" w:cs="Arial CYR"/>
          <w:bCs/>
          <w:sz w:val="20"/>
          <w:szCs w:val="20"/>
        </w:rPr>
        <w:t xml:space="preserve"> по состоянию на 15 окт. 2021 г. + путеводитель по суд. </w:t>
      </w:r>
      <w:proofErr w:type="spellStart"/>
      <w:r w:rsidR="00533DAF" w:rsidRPr="00533DAF">
        <w:rPr>
          <w:rFonts w:ascii="Arial CYR" w:hAnsi="Arial CYR" w:cs="Arial CYR"/>
          <w:bCs/>
          <w:sz w:val="20"/>
          <w:szCs w:val="20"/>
        </w:rPr>
        <w:t>практ</w:t>
      </w:r>
      <w:proofErr w:type="spellEnd"/>
      <w:r w:rsidR="00533DAF" w:rsidRPr="00533DAF">
        <w:rPr>
          <w:rFonts w:ascii="Arial CYR" w:hAnsi="Arial CYR" w:cs="Arial CYR"/>
          <w:bCs/>
          <w:sz w:val="20"/>
          <w:szCs w:val="20"/>
        </w:rPr>
        <w:t xml:space="preserve">. и сравн. табл. посл. изм. - Москва : Проспект ; [Б. м.] : </w:t>
      </w:r>
      <w:proofErr w:type="spellStart"/>
      <w:r w:rsidR="00533DAF" w:rsidRPr="00533DAF">
        <w:rPr>
          <w:rFonts w:ascii="Arial CYR" w:hAnsi="Arial CYR" w:cs="Arial CYR"/>
          <w:bCs/>
          <w:sz w:val="20"/>
          <w:szCs w:val="20"/>
        </w:rPr>
        <w:t>Кнорус</w:t>
      </w:r>
      <w:proofErr w:type="spellEnd"/>
      <w:r w:rsidR="00533DAF" w:rsidRPr="00533DAF">
        <w:rPr>
          <w:rFonts w:ascii="Arial CYR" w:hAnsi="Arial CYR" w:cs="Arial CYR"/>
          <w:bCs/>
          <w:sz w:val="20"/>
          <w:szCs w:val="20"/>
        </w:rPr>
        <w:t xml:space="preserve">, 2021. - 112 с. - </w:t>
      </w:r>
      <w:proofErr w:type="gramStart"/>
      <w:r w:rsidR="00533DAF" w:rsidRPr="00533DAF">
        <w:rPr>
          <w:rFonts w:ascii="Arial CYR" w:hAnsi="Arial CYR" w:cs="Arial CYR"/>
          <w:bCs/>
          <w:sz w:val="20"/>
          <w:szCs w:val="20"/>
        </w:rPr>
        <w:t>Текст :</w:t>
      </w:r>
      <w:proofErr w:type="gramEnd"/>
      <w:r w:rsidR="00533DAF" w:rsidRPr="00533DAF">
        <w:rPr>
          <w:rFonts w:ascii="Arial CYR" w:hAnsi="Arial CYR" w:cs="Arial CYR"/>
          <w:bCs/>
          <w:sz w:val="20"/>
          <w:szCs w:val="20"/>
        </w:rPr>
        <w:t xml:space="preserve"> непосредственный.</w:t>
      </w:r>
    </w:p>
    <w:p w:rsidR="00533DAF" w:rsidRPr="00533DAF" w:rsidRDefault="00533DAF" w:rsidP="00533DAF">
      <w:pPr>
        <w:widowControl w:val="0"/>
        <w:autoSpaceDE w:val="0"/>
        <w:autoSpaceDN w:val="0"/>
        <w:adjustRightInd w:val="0"/>
        <w:spacing w:after="0" w:line="240" w:lineRule="auto"/>
        <w:ind w:left="709" w:firstLine="709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533DAF">
        <w:rPr>
          <w:rFonts w:ascii="Arial CYR" w:hAnsi="Arial CYR" w:cs="Arial CYR"/>
          <w:bCs/>
          <w:i/>
          <w:sz w:val="20"/>
          <w:szCs w:val="20"/>
        </w:rPr>
        <w:t>Абонемент (</w:t>
      </w:r>
      <w:r>
        <w:rPr>
          <w:rFonts w:ascii="Arial CYR" w:hAnsi="Arial CYR" w:cs="Arial CYR"/>
          <w:bCs/>
          <w:i/>
          <w:sz w:val="20"/>
          <w:szCs w:val="20"/>
        </w:rPr>
        <w:t>1</w:t>
      </w:r>
      <w:r w:rsidRPr="00533DAF">
        <w:rPr>
          <w:rFonts w:ascii="Arial CYR" w:hAnsi="Arial CYR" w:cs="Arial CYR"/>
          <w:bCs/>
          <w:i/>
          <w:sz w:val="20"/>
          <w:szCs w:val="20"/>
        </w:rPr>
        <w:t xml:space="preserve"> экз.)</w:t>
      </w:r>
    </w:p>
    <w:p w:rsidR="00533DAF" w:rsidRDefault="00533DAF" w:rsidP="00533DAF">
      <w:pPr>
        <w:widowControl w:val="0"/>
        <w:autoSpaceDE w:val="0"/>
        <w:autoSpaceDN w:val="0"/>
        <w:adjustRightInd w:val="0"/>
        <w:spacing w:after="0" w:line="240" w:lineRule="auto"/>
        <w:ind w:left="709" w:firstLine="709"/>
        <w:jc w:val="right"/>
        <w:rPr>
          <w:rFonts w:ascii="Arial CYR" w:hAnsi="Arial CYR" w:cs="Arial CYR"/>
          <w:bCs/>
          <w:i/>
          <w:sz w:val="20"/>
          <w:szCs w:val="20"/>
        </w:rPr>
      </w:pPr>
    </w:p>
    <w:p w:rsidR="004B7D6B" w:rsidRDefault="004B7D6B" w:rsidP="00533DAF">
      <w:pPr>
        <w:widowControl w:val="0"/>
        <w:autoSpaceDE w:val="0"/>
        <w:autoSpaceDN w:val="0"/>
        <w:adjustRightInd w:val="0"/>
        <w:spacing w:after="0" w:line="240" w:lineRule="auto"/>
        <w:ind w:left="709" w:firstLine="709"/>
        <w:jc w:val="right"/>
        <w:rPr>
          <w:rFonts w:ascii="Arial CYR" w:hAnsi="Arial CYR" w:cs="Arial CYR"/>
          <w:bCs/>
          <w:i/>
          <w:sz w:val="20"/>
          <w:szCs w:val="20"/>
        </w:rPr>
      </w:pPr>
    </w:p>
    <w:p w:rsidR="004B7D6B" w:rsidRPr="00533DAF" w:rsidRDefault="004B7D6B" w:rsidP="00533DAF">
      <w:pPr>
        <w:widowControl w:val="0"/>
        <w:autoSpaceDE w:val="0"/>
        <w:autoSpaceDN w:val="0"/>
        <w:adjustRightInd w:val="0"/>
        <w:spacing w:after="0" w:line="240" w:lineRule="auto"/>
        <w:ind w:left="709" w:firstLine="709"/>
        <w:jc w:val="right"/>
        <w:rPr>
          <w:rFonts w:ascii="Arial CYR" w:hAnsi="Arial CYR" w:cs="Arial CYR"/>
          <w:bCs/>
          <w:i/>
          <w:sz w:val="20"/>
          <w:szCs w:val="20"/>
        </w:rPr>
      </w:pPr>
    </w:p>
    <w:p w:rsidR="00533DAF" w:rsidRDefault="00533DAF" w:rsidP="00773C8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</w:rPr>
      </w:pPr>
    </w:p>
    <w:p w:rsidR="009300DC" w:rsidRPr="009300DC" w:rsidRDefault="009300DC" w:rsidP="009300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9300DC">
        <w:rPr>
          <w:rFonts w:ascii="Arial CYR" w:hAnsi="Arial CYR" w:cs="Arial CYR"/>
          <w:b/>
          <w:bCs/>
          <w:i/>
          <w:sz w:val="32"/>
          <w:szCs w:val="32"/>
          <w:u w:val="single"/>
        </w:rPr>
        <w:t>Гражданское процессуальное право (гражданский процесс, гражданское судопроизводство)</w:t>
      </w:r>
    </w:p>
    <w:p w:rsidR="009300DC" w:rsidRDefault="009300DC" w:rsidP="009300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Cs/>
          <w:i/>
          <w:sz w:val="20"/>
          <w:szCs w:val="20"/>
          <w:highlight w:val="yellow"/>
        </w:rPr>
      </w:pPr>
    </w:p>
    <w:p w:rsidR="009300DC" w:rsidRPr="004B7D6B" w:rsidRDefault="009300DC" w:rsidP="009300D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Cs/>
          <w:sz w:val="20"/>
          <w:szCs w:val="20"/>
        </w:rPr>
        <w:t xml:space="preserve">        </w:t>
      </w:r>
      <w:r w:rsidR="004B7D6B" w:rsidRPr="004B7D6B">
        <w:rPr>
          <w:rFonts w:ascii="Arial CYR" w:hAnsi="Arial CYR" w:cs="Arial CYR"/>
          <w:b/>
          <w:bCs/>
          <w:sz w:val="20"/>
          <w:szCs w:val="20"/>
        </w:rPr>
        <w:t xml:space="preserve">14.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Pr="004B7D6B">
        <w:rPr>
          <w:rFonts w:ascii="Arial CYR" w:hAnsi="Arial CYR" w:cs="Arial CYR"/>
          <w:b/>
          <w:bCs/>
          <w:sz w:val="20"/>
          <w:szCs w:val="20"/>
        </w:rPr>
        <w:t>67.410.1</w:t>
      </w:r>
    </w:p>
    <w:p w:rsidR="009300DC" w:rsidRPr="004B7D6B" w:rsidRDefault="004B7D6B" w:rsidP="009300D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0"/>
          <w:szCs w:val="20"/>
        </w:rPr>
      </w:pPr>
      <w:r w:rsidRPr="004B7D6B">
        <w:rPr>
          <w:rFonts w:ascii="Arial CYR" w:hAnsi="Arial CYR" w:cs="Arial CYR"/>
          <w:b/>
          <w:bCs/>
          <w:sz w:val="20"/>
          <w:szCs w:val="20"/>
        </w:rPr>
        <w:t xml:space="preserve">          </w:t>
      </w:r>
      <w:r w:rsidR="009300DC" w:rsidRPr="004B7D6B">
        <w:rPr>
          <w:rFonts w:ascii="Arial CYR" w:hAnsi="Arial CYR" w:cs="Arial CYR"/>
          <w:b/>
          <w:bCs/>
          <w:sz w:val="20"/>
          <w:szCs w:val="20"/>
        </w:rPr>
        <w:t xml:space="preserve">Г 75 </w:t>
      </w:r>
    </w:p>
    <w:p w:rsidR="009300DC" w:rsidRDefault="005B65C9" w:rsidP="009300DC">
      <w:pPr>
        <w:widowControl w:val="0"/>
        <w:autoSpaceDE w:val="0"/>
        <w:autoSpaceDN w:val="0"/>
        <w:adjustRightInd w:val="0"/>
        <w:spacing w:after="0" w:line="240" w:lineRule="auto"/>
        <w:ind w:left="709" w:firstLine="709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9300DC" w:rsidRPr="004B7D6B">
        <w:rPr>
          <w:rFonts w:ascii="Arial CYR" w:hAnsi="Arial CYR" w:cs="Arial CYR"/>
          <w:b/>
          <w:bCs/>
          <w:sz w:val="20"/>
          <w:szCs w:val="20"/>
        </w:rPr>
        <w:t xml:space="preserve">Гражданский процессуальный кодекс Российской </w:t>
      </w:r>
      <w:proofErr w:type="gramStart"/>
      <w:r w:rsidR="009300DC" w:rsidRPr="004B7D6B">
        <w:rPr>
          <w:rFonts w:ascii="Arial CYR" w:hAnsi="Arial CYR" w:cs="Arial CYR"/>
          <w:b/>
          <w:bCs/>
          <w:sz w:val="20"/>
          <w:szCs w:val="20"/>
        </w:rPr>
        <w:t>Федерации</w:t>
      </w:r>
      <w:r w:rsidR="009300DC" w:rsidRPr="009300DC">
        <w:rPr>
          <w:rFonts w:ascii="Arial CYR" w:hAnsi="Arial CYR" w:cs="Arial CYR"/>
          <w:bCs/>
          <w:sz w:val="20"/>
          <w:szCs w:val="20"/>
        </w:rPr>
        <w:t xml:space="preserve"> :</w:t>
      </w:r>
      <w:proofErr w:type="gramEnd"/>
      <w:r w:rsidR="009300DC" w:rsidRPr="009300DC">
        <w:rPr>
          <w:rFonts w:ascii="Arial CYR" w:hAnsi="Arial CYR" w:cs="Arial CYR"/>
          <w:bCs/>
          <w:sz w:val="20"/>
          <w:szCs w:val="20"/>
        </w:rPr>
        <w:t xml:space="preserve"> по состоянию на 20 марта 2024 г. + путеводитель по суд. </w:t>
      </w:r>
      <w:proofErr w:type="spellStart"/>
      <w:r w:rsidR="009300DC" w:rsidRPr="009300DC">
        <w:rPr>
          <w:rFonts w:ascii="Arial CYR" w:hAnsi="Arial CYR" w:cs="Arial CYR"/>
          <w:bCs/>
          <w:sz w:val="20"/>
          <w:szCs w:val="20"/>
        </w:rPr>
        <w:t>практ</w:t>
      </w:r>
      <w:proofErr w:type="spellEnd"/>
      <w:r w:rsidR="009300DC" w:rsidRPr="009300DC">
        <w:rPr>
          <w:rFonts w:ascii="Arial CYR" w:hAnsi="Arial CYR" w:cs="Arial CYR"/>
          <w:bCs/>
          <w:sz w:val="20"/>
          <w:szCs w:val="20"/>
        </w:rPr>
        <w:t xml:space="preserve">. и сравн. табл. посл. изм. - Москва : Проспект, 2024. - 303 с. - </w:t>
      </w:r>
      <w:proofErr w:type="gramStart"/>
      <w:r w:rsidR="009300DC" w:rsidRPr="009300DC">
        <w:rPr>
          <w:rFonts w:ascii="Arial CYR" w:hAnsi="Arial CYR" w:cs="Arial CYR"/>
          <w:bCs/>
          <w:sz w:val="20"/>
          <w:szCs w:val="20"/>
        </w:rPr>
        <w:t>Текст :</w:t>
      </w:r>
      <w:proofErr w:type="gramEnd"/>
      <w:r w:rsidR="009300DC" w:rsidRPr="009300DC">
        <w:rPr>
          <w:rFonts w:ascii="Arial CYR" w:hAnsi="Arial CYR" w:cs="Arial CYR"/>
          <w:bCs/>
          <w:sz w:val="20"/>
          <w:szCs w:val="20"/>
        </w:rPr>
        <w:t xml:space="preserve"> непосредственный. </w:t>
      </w:r>
    </w:p>
    <w:p w:rsidR="009300DC" w:rsidRDefault="009300DC" w:rsidP="009300DC">
      <w:pPr>
        <w:widowControl w:val="0"/>
        <w:autoSpaceDE w:val="0"/>
        <w:autoSpaceDN w:val="0"/>
        <w:adjustRightInd w:val="0"/>
        <w:spacing w:after="0" w:line="240" w:lineRule="auto"/>
        <w:ind w:left="709" w:firstLine="709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9300DC">
        <w:rPr>
          <w:rFonts w:ascii="Arial CYR" w:hAnsi="Arial CYR" w:cs="Arial CYR"/>
          <w:bCs/>
          <w:i/>
          <w:sz w:val="20"/>
          <w:szCs w:val="20"/>
        </w:rPr>
        <w:t>Абонемент (</w:t>
      </w:r>
      <w:r>
        <w:rPr>
          <w:rFonts w:ascii="Arial CYR" w:hAnsi="Arial CYR" w:cs="Arial CYR"/>
          <w:bCs/>
          <w:i/>
          <w:sz w:val="20"/>
          <w:szCs w:val="20"/>
        </w:rPr>
        <w:t>2</w:t>
      </w:r>
      <w:r w:rsidRPr="009300DC">
        <w:rPr>
          <w:rFonts w:ascii="Arial CYR" w:hAnsi="Arial CYR" w:cs="Arial CYR"/>
          <w:bCs/>
          <w:i/>
          <w:sz w:val="20"/>
          <w:szCs w:val="20"/>
        </w:rPr>
        <w:t xml:space="preserve"> экз.)</w:t>
      </w:r>
    </w:p>
    <w:p w:rsidR="004B7D6B" w:rsidRDefault="004B7D6B" w:rsidP="009300DC">
      <w:pPr>
        <w:widowControl w:val="0"/>
        <w:autoSpaceDE w:val="0"/>
        <w:autoSpaceDN w:val="0"/>
        <w:adjustRightInd w:val="0"/>
        <w:spacing w:after="0" w:line="240" w:lineRule="auto"/>
        <w:ind w:left="709" w:firstLine="709"/>
        <w:jc w:val="right"/>
        <w:rPr>
          <w:rFonts w:ascii="Arial CYR" w:hAnsi="Arial CYR" w:cs="Arial CYR"/>
          <w:bCs/>
          <w:i/>
          <w:sz w:val="20"/>
          <w:szCs w:val="20"/>
        </w:rPr>
      </w:pPr>
    </w:p>
    <w:p w:rsidR="004B7D6B" w:rsidRPr="009300DC" w:rsidRDefault="004B7D6B" w:rsidP="009300DC">
      <w:pPr>
        <w:widowControl w:val="0"/>
        <w:autoSpaceDE w:val="0"/>
        <w:autoSpaceDN w:val="0"/>
        <w:adjustRightInd w:val="0"/>
        <w:spacing w:after="0" w:line="240" w:lineRule="auto"/>
        <w:ind w:left="709" w:firstLine="709"/>
        <w:jc w:val="right"/>
        <w:rPr>
          <w:rFonts w:ascii="Arial CYR" w:hAnsi="Arial CYR" w:cs="Arial CYR"/>
          <w:bCs/>
          <w:i/>
          <w:sz w:val="20"/>
          <w:szCs w:val="20"/>
        </w:rPr>
      </w:pPr>
    </w:p>
    <w:p w:rsidR="009300DC" w:rsidRDefault="009300DC" w:rsidP="009300DC">
      <w:pPr>
        <w:widowControl w:val="0"/>
        <w:autoSpaceDE w:val="0"/>
        <w:autoSpaceDN w:val="0"/>
        <w:adjustRightInd w:val="0"/>
        <w:spacing w:after="0" w:line="240" w:lineRule="auto"/>
        <w:ind w:left="709" w:firstLine="709"/>
        <w:jc w:val="right"/>
        <w:rPr>
          <w:rFonts w:ascii="Arial CYR" w:hAnsi="Arial CYR" w:cs="Arial CYR"/>
          <w:bCs/>
          <w:sz w:val="20"/>
          <w:szCs w:val="20"/>
        </w:rPr>
      </w:pPr>
      <w:r w:rsidRPr="009300DC">
        <w:rPr>
          <w:rFonts w:ascii="Arial CYR" w:hAnsi="Arial CYR" w:cs="Arial CYR"/>
          <w:bCs/>
          <w:sz w:val="20"/>
          <w:szCs w:val="20"/>
        </w:rPr>
        <w:t xml:space="preserve"> </w:t>
      </w:r>
    </w:p>
    <w:p w:rsidR="00244C88" w:rsidRDefault="00244C88" w:rsidP="00244C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>
        <w:rPr>
          <w:rFonts w:ascii="Arial CYR" w:hAnsi="Arial CYR" w:cs="Arial CYR"/>
          <w:b/>
          <w:bCs/>
          <w:i/>
          <w:sz w:val="32"/>
          <w:szCs w:val="32"/>
          <w:u w:val="single"/>
        </w:rPr>
        <w:t>Уголовное</w:t>
      </w:r>
      <w:r w:rsidRPr="009300DC">
        <w:rPr>
          <w:rFonts w:ascii="Arial CYR" w:hAnsi="Arial CYR" w:cs="Arial CYR"/>
          <w:b/>
          <w:bCs/>
          <w:i/>
          <w:sz w:val="32"/>
          <w:szCs w:val="32"/>
          <w:u w:val="single"/>
        </w:rPr>
        <w:t xml:space="preserve"> процессуальное право (</w:t>
      </w:r>
      <w:r>
        <w:rPr>
          <w:rFonts w:ascii="Arial CYR" w:hAnsi="Arial CYR" w:cs="Arial CYR"/>
          <w:b/>
          <w:bCs/>
          <w:i/>
          <w:sz w:val="32"/>
          <w:szCs w:val="32"/>
          <w:u w:val="single"/>
        </w:rPr>
        <w:t>уголовный</w:t>
      </w:r>
      <w:r w:rsidRPr="009300DC">
        <w:rPr>
          <w:rFonts w:ascii="Arial CYR" w:hAnsi="Arial CYR" w:cs="Arial CYR"/>
          <w:b/>
          <w:bCs/>
          <w:i/>
          <w:sz w:val="32"/>
          <w:szCs w:val="32"/>
          <w:u w:val="single"/>
        </w:rPr>
        <w:t xml:space="preserve"> процесс, </w:t>
      </w:r>
      <w:r>
        <w:rPr>
          <w:rFonts w:ascii="Arial CYR" w:hAnsi="Arial CYR" w:cs="Arial CYR"/>
          <w:b/>
          <w:bCs/>
          <w:i/>
          <w:sz w:val="32"/>
          <w:szCs w:val="32"/>
          <w:u w:val="single"/>
        </w:rPr>
        <w:t>уголовное</w:t>
      </w:r>
      <w:r w:rsidRPr="009300DC">
        <w:rPr>
          <w:rFonts w:ascii="Arial CYR" w:hAnsi="Arial CYR" w:cs="Arial CYR"/>
          <w:b/>
          <w:bCs/>
          <w:i/>
          <w:sz w:val="32"/>
          <w:szCs w:val="32"/>
          <w:u w:val="single"/>
        </w:rPr>
        <w:t xml:space="preserve"> судопроизводство)</w:t>
      </w:r>
    </w:p>
    <w:p w:rsidR="00244C88" w:rsidRPr="00244C88" w:rsidRDefault="004B7D6B" w:rsidP="00244C88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    15.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244C88" w:rsidRPr="00244C88">
        <w:rPr>
          <w:rFonts w:ascii="Arial CYR" w:hAnsi="Arial CYR" w:cs="Arial CYR"/>
          <w:b/>
          <w:bCs/>
          <w:sz w:val="20"/>
          <w:szCs w:val="20"/>
        </w:rPr>
        <w:t>67.410.2</w:t>
      </w:r>
      <w:r w:rsidR="00244C88" w:rsidRPr="00244C88">
        <w:rPr>
          <w:rFonts w:ascii="Arial CYR" w:hAnsi="Arial CYR" w:cs="Arial CYR"/>
          <w:b/>
          <w:bCs/>
          <w:sz w:val="20"/>
          <w:szCs w:val="20"/>
        </w:rPr>
        <w:br/>
      </w:r>
      <w:r w:rsidR="00244C88">
        <w:rPr>
          <w:rFonts w:ascii="Arial CYR" w:hAnsi="Arial CYR" w:cs="Arial CYR"/>
          <w:b/>
          <w:bCs/>
          <w:sz w:val="20"/>
          <w:szCs w:val="20"/>
        </w:rPr>
        <w:t xml:space="preserve">      </w:t>
      </w:r>
      <w:r w:rsidR="000A3D49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244C88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0A3D49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244C88" w:rsidRPr="00244C88">
        <w:rPr>
          <w:rFonts w:ascii="Arial CYR" w:hAnsi="Arial CYR" w:cs="Arial CYR"/>
          <w:b/>
          <w:bCs/>
          <w:sz w:val="20"/>
          <w:szCs w:val="20"/>
        </w:rPr>
        <w:t>У 26</w:t>
      </w:r>
    </w:p>
    <w:p w:rsidR="00244C88" w:rsidRPr="00244C88" w:rsidRDefault="000A3D49" w:rsidP="000A3D49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  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   </w:t>
      </w:r>
      <w:r w:rsidR="00244C88" w:rsidRPr="00244C88">
        <w:rPr>
          <w:rFonts w:ascii="Arial CYR" w:hAnsi="Arial CYR" w:cs="Arial CYR"/>
          <w:b/>
          <w:bCs/>
          <w:sz w:val="20"/>
          <w:szCs w:val="20"/>
        </w:rPr>
        <w:t>Уголовно-процессуальный кодекс Российской</w:t>
      </w:r>
      <w:r w:rsidR="00244C88" w:rsidRPr="00244C88">
        <w:rPr>
          <w:rFonts w:ascii="Arial CYR" w:hAnsi="Arial CYR" w:cs="Arial CYR"/>
          <w:bCs/>
          <w:sz w:val="20"/>
          <w:szCs w:val="20"/>
        </w:rPr>
        <w:t xml:space="preserve"> </w:t>
      </w:r>
      <w:proofErr w:type="gramStart"/>
      <w:r w:rsidR="00244C88" w:rsidRPr="00244C88">
        <w:rPr>
          <w:rFonts w:ascii="Arial CYR" w:hAnsi="Arial CYR" w:cs="Arial CYR"/>
          <w:bCs/>
          <w:sz w:val="20"/>
          <w:szCs w:val="20"/>
        </w:rPr>
        <w:t>Федерации :</w:t>
      </w:r>
      <w:proofErr w:type="gramEnd"/>
      <w:r w:rsidR="00244C88" w:rsidRPr="00244C88">
        <w:rPr>
          <w:rFonts w:ascii="Arial CYR" w:hAnsi="Arial CYR" w:cs="Arial CYR"/>
          <w:bCs/>
          <w:sz w:val="20"/>
          <w:szCs w:val="20"/>
        </w:rPr>
        <w:t xml:space="preserve"> по состоянию на 15 окт. 2020 г. + путеводитель по суд. </w:t>
      </w:r>
      <w:proofErr w:type="spellStart"/>
      <w:r w:rsidR="00244C88" w:rsidRPr="00244C88">
        <w:rPr>
          <w:rFonts w:ascii="Arial CYR" w:hAnsi="Arial CYR" w:cs="Arial CYR"/>
          <w:bCs/>
          <w:sz w:val="20"/>
          <w:szCs w:val="20"/>
        </w:rPr>
        <w:t>практ</w:t>
      </w:r>
      <w:proofErr w:type="spellEnd"/>
      <w:r w:rsidR="00244C88" w:rsidRPr="00244C88">
        <w:rPr>
          <w:rFonts w:ascii="Arial CYR" w:hAnsi="Arial CYR" w:cs="Arial CYR"/>
          <w:bCs/>
          <w:sz w:val="20"/>
          <w:szCs w:val="20"/>
        </w:rPr>
        <w:t xml:space="preserve">. и сравн. табл. посл. изм. - Москва : Проспект, 2020. - 381 с. - </w:t>
      </w:r>
      <w:proofErr w:type="gramStart"/>
      <w:r w:rsidR="00244C88" w:rsidRPr="00244C88">
        <w:rPr>
          <w:rFonts w:ascii="Arial CYR" w:hAnsi="Arial CYR" w:cs="Arial CYR"/>
          <w:bCs/>
          <w:sz w:val="20"/>
          <w:szCs w:val="20"/>
        </w:rPr>
        <w:t>Текст :</w:t>
      </w:r>
      <w:proofErr w:type="gramEnd"/>
      <w:r w:rsidR="00244C88" w:rsidRPr="00244C88">
        <w:rPr>
          <w:rFonts w:ascii="Arial CYR" w:hAnsi="Arial CYR" w:cs="Arial CYR"/>
          <w:bCs/>
          <w:sz w:val="20"/>
          <w:szCs w:val="20"/>
        </w:rPr>
        <w:t xml:space="preserve"> непосредственный.</w:t>
      </w:r>
    </w:p>
    <w:p w:rsidR="00244C88" w:rsidRDefault="00244C88" w:rsidP="00244C88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sz w:val="20"/>
          <w:szCs w:val="20"/>
        </w:rPr>
      </w:pPr>
    </w:p>
    <w:p w:rsidR="00244C88" w:rsidRDefault="00244C88" w:rsidP="00244C8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244C88">
        <w:rPr>
          <w:rFonts w:ascii="Arial CYR" w:hAnsi="Arial CYR" w:cs="Arial CYR"/>
          <w:bCs/>
          <w:i/>
          <w:sz w:val="20"/>
          <w:szCs w:val="20"/>
        </w:rPr>
        <w:t>Абонемент (1 экз.)</w:t>
      </w:r>
    </w:p>
    <w:p w:rsidR="004B7D6B" w:rsidRDefault="004B7D6B" w:rsidP="00244C8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</w:rPr>
      </w:pPr>
    </w:p>
    <w:p w:rsidR="004B7D6B" w:rsidRDefault="004B7D6B" w:rsidP="00244C8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</w:rPr>
      </w:pPr>
    </w:p>
    <w:p w:rsidR="004B7D6B" w:rsidRDefault="004B7D6B" w:rsidP="00244C8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</w:rPr>
      </w:pPr>
    </w:p>
    <w:p w:rsidR="00244C88" w:rsidRPr="009300DC" w:rsidRDefault="00244C88" w:rsidP="00244C8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Cs/>
          <w:sz w:val="20"/>
          <w:szCs w:val="20"/>
        </w:rPr>
        <w:t xml:space="preserve">                                                          </w:t>
      </w:r>
    </w:p>
    <w:p w:rsidR="009300DC" w:rsidRPr="009300DC" w:rsidRDefault="009300DC" w:rsidP="00244C88">
      <w:pPr>
        <w:widowControl w:val="0"/>
        <w:autoSpaceDE w:val="0"/>
        <w:autoSpaceDN w:val="0"/>
        <w:adjustRightInd w:val="0"/>
        <w:spacing w:after="0" w:line="240" w:lineRule="auto"/>
        <w:ind w:left="709" w:firstLine="709"/>
        <w:jc w:val="center"/>
        <w:rPr>
          <w:rFonts w:ascii="Arial CYR" w:hAnsi="Arial CYR" w:cs="Arial CYR"/>
          <w:bCs/>
          <w:sz w:val="20"/>
          <w:szCs w:val="20"/>
        </w:rPr>
      </w:pPr>
    </w:p>
    <w:p w:rsidR="00CF338A" w:rsidRDefault="00CF338A" w:rsidP="00CF338A">
      <w:pPr>
        <w:widowControl w:val="0"/>
        <w:autoSpaceDE w:val="0"/>
        <w:autoSpaceDN w:val="0"/>
        <w:adjustRightInd w:val="0"/>
        <w:spacing w:after="0" w:line="240" w:lineRule="auto"/>
        <w:ind w:left="851"/>
        <w:jc w:val="center"/>
        <w:rPr>
          <w:rFonts w:ascii="Arial CYR" w:hAnsi="Arial CYR" w:cs="Arial CYR"/>
          <w:b/>
          <w:i/>
          <w:sz w:val="32"/>
          <w:szCs w:val="32"/>
          <w:u w:val="single"/>
        </w:rPr>
      </w:pPr>
      <w:r w:rsidRPr="00CF338A">
        <w:rPr>
          <w:rFonts w:ascii="Arial CYR" w:hAnsi="Arial CYR" w:cs="Arial CYR"/>
          <w:b/>
          <w:i/>
          <w:sz w:val="32"/>
          <w:szCs w:val="32"/>
          <w:u w:val="single"/>
        </w:rPr>
        <w:t>Художественная литература</w:t>
      </w:r>
    </w:p>
    <w:p w:rsidR="00CF338A" w:rsidRPr="00CF338A" w:rsidRDefault="00CF338A" w:rsidP="00CF338A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sz w:val="32"/>
          <w:szCs w:val="32"/>
        </w:rPr>
      </w:pPr>
    </w:p>
    <w:p w:rsidR="00156158" w:rsidRPr="00156158" w:rsidRDefault="004B7D6B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16.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156158" w:rsidRPr="00156158">
        <w:rPr>
          <w:rFonts w:ascii="Arial CYR" w:hAnsi="Arial CYR" w:cs="Arial CYR"/>
          <w:b/>
          <w:bCs/>
          <w:sz w:val="20"/>
          <w:szCs w:val="20"/>
        </w:rPr>
        <w:t>84(7)</w:t>
      </w:r>
    </w:p>
    <w:p w:rsidR="00156158" w:rsidRPr="00156158" w:rsidRDefault="000A3D49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4B7D6B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156158" w:rsidRPr="00156158">
        <w:rPr>
          <w:rFonts w:ascii="Arial CYR" w:hAnsi="Arial CYR" w:cs="Arial CYR"/>
          <w:b/>
          <w:bCs/>
          <w:sz w:val="20"/>
          <w:szCs w:val="20"/>
        </w:rPr>
        <w:t>Г 18</w:t>
      </w:r>
    </w:p>
    <w:p w:rsidR="00156158" w:rsidRPr="00156158" w:rsidRDefault="000A3D49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 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156158" w:rsidRPr="00156158">
        <w:rPr>
          <w:rFonts w:ascii="Arial CYR" w:hAnsi="Arial CYR" w:cs="Arial CYR"/>
          <w:b/>
          <w:bCs/>
          <w:sz w:val="20"/>
          <w:szCs w:val="20"/>
        </w:rPr>
        <w:t xml:space="preserve">Гамильтон, Э. </w:t>
      </w:r>
    </w:p>
    <w:p w:rsidR="004B7D6B" w:rsidRDefault="00156158" w:rsidP="004B7D6B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Arial CYR" w:hAnsi="Arial CYR" w:cs="Arial CYR"/>
          <w:bCs/>
          <w:sz w:val="20"/>
          <w:szCs w:val="20"/>
        </w:rPr>
      </w:pPr>
      <w:r w:rsidRPr="000A3D49">
        <w:rPr>
          <w:rFonts w:ascii="Arial CYR" w:hAnsi="Arial CYR" w:cs="Arial CYR"/>
          <w:bCs/>
          <w:sz w:val="20"/>
          <w:szCs w:val="20"/>
        </w:rPr>
        <w:t xml:space="preserve">Звездный </w:t>
      </w:r>
      <w:proofErr w:type="gramStart"/>
      <w:r w:rsidRPr="000A3D49">
        <w:rPr>
          <w:rFonts w:ascii="Arial CYR" w:hAnsi="Arial CYR" w:cs="Arial CYR"/>
          <w:bCs/>
          <w:sz w:val="20"/>
          <w:szCs w:val="20"/>
        </w:rPr>
        <w:t>волк :</w:t>
      </w:r>
      <w:proofErr w:type="gramEnd"/>
      <w:r w:rsidRPr="000A3D49">
        <w:rPr>
          <w:rFonts w:ascii="Arial CYR" w:hAnsi="Arial CYR" w:cs="Arial CYR"/>
          <w:bCs/>
          <w:sz w:val="20"/>
          <w:szCs w:val="20"/>
        </w:rPr>
        <w:t xml:space="preserve"> романы : [пер. с англ.] / Э. Гамильтон ; пер. Ю. Яснев ; ил.: В. Федоров, А. Державин. - </w:t>
      </w:r>
      <w:proofErr w:type="gramStart"/>
      <w:r w:rsidRPr="000A3D49">
        <w:rPr>
          <w:rFonts w:ascii="Arial CYR" w:hAnsi="Arial CYR" w:cs="Arial CYR"/>
          <w:bCs/>
          <w:sz w:val="20"/>
          <w:szCs w:val="20"/>
        </w:rPr>
        <w:t>Москва :</w:t>
      </w:r>
      <w:proofErr w:type="gramEnd"/>
      <w:r w:rsidRPr="000A3D49">
        <w:rPr>
          <w:rFonts w:ascii="Arial CYR" w:hAnsi="Arial CYR" w:cs="Arial CYR"/>
          <w:bCs/>
          <w:sz w:val="20"/>
          <w:szCs w:val="20"/>
        </w:rPr>
        <w:t xml:space="preserve"> АРМАДА, 1996. - 440 </w:t>
      </w:r>
      <w:proofErr w:type="gramStart"/>
      <w:r w:rsidRPr="000A3D49">
        <w:rPr>
          <w:rFonts w:ascii="Arial CYR" w:hAnsi="Arial CYR" w:cs="Arial CYR"/>
          <w:bCs/>
          <w:sz w:val="20"/>
          <w:szCs w:val="20"/>
        </w:rPr>
        <w:t>с. :</w:t>
      </w:r>
      <w:proofErr w:type="gramEnd"/>
      <w:r w:rsidRPr="000A3D49">
        <w:rPr>
          <w:rFonts w:ascii="Arial CYR" w:hAnsi="Arial CYR" w:cs="Arial CYR"/>
          <w:bCs/>
          <w:sz w:val="20"/>
          <w:szCs w:val="20"/>
        </w:rPr>
        <w:t xml:space="preserve"> ил. - (Классика фантастического боевика). - </w:t>
      </w:r>
      <w:proofErr w:type="gramStart"/>
      <w:r w:rsidRPr="000A3D49">
        <w:rPr>
          <w:rFonts w:ascii="Arial CYR" w:hAnsi="Arial CYR" w:cs="Arial CYR"/>
          <w:bCs/>
          <w:sz w:val="20"/>
          <w:szCs w:val="20"/>
        </w:rPr>
        <w:t>Текст :</w:t>
      </w:r>
      <w:proofErr w:type="gramEnd"/>
      <w:r w:rsidRPr="000A3D49">
        <w:rPr>
          <w:rFonts w:ascii="Arial CYR" w:hAnsi="Arial CYR" w:cs="Arial CYR"/>
          <w:bCs/>
          <w:sz w:val="20"/>
          <w:szCs w:val="20"/>
        </w:rPr>
        <w:t xml:space="preserve"> </w:t>
      </w:r>
      <w:r w:rsidR="004B7D6B" w:rsidRPr="004B7D6B">
        <w:rPr>
          <w:rFonts w:ascii="Arial CYR" w:hAnsi="Arial CYR" w:cs="Arial CYR"/>
          <w:bCs/>
          <w:sz w:val="20"/>
          <w:szCs w:val="20"/>
        </w:rPr>
        <w:t>непосредственный.</w:t>
      </w:r>
    </w:p>
    <w:p w:rsidR="00FF0741" w:rsidRPr="000A3D49" w:rsidRDefault="004B7D6B" w:rsidP="004B7D6B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Arial CYR" w:hAnsi="Arial CYR" w:cs="Arial CYR"/>
          <w:bCs/>
          <w:i/>
          <w:sz w:val="20"/>
          <w:szCs w:val="20"/>
        </w:rPr>
      </w:pPr>
      <w:r>
        <w:rPr>
          <w:rFonts w:ascii="Arial CYR" w:hAnsi="Arial CYR" w:cs="Arial CYR"/>
          <w:bCs/>
          <w:sz w:val="20"/>
          <w:szCs w:val="20"/>
        </w:rPr>
        <w:t xml:space="preserve">                                                                       </w:t>
      </w:r>
      <w:r w:rsidR="00FF0741" w:rsidRPr="000A3D49">
        <w:rPr>
          <w:rFonts w:ascii="Arial CYR" w:hAnsi="Arial CYR" w:cs="Arial CYR"/>
          <w:bCs/>
          <w:i/>
          <w:sz w:val="20"/>
          <w:szCs w:val="20"/>
        </w:rPr>
        <w:t>Абонемент (1 экз.)</w:t>
      </w:r>
    </w:p>
    <w:p w:rsidR="00156158" w:rsidRDefault="00156158" w:rsidP="00CF338A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bCs/>
          <w:sz w:val="20"/>
          <w:szCs w:val="20"/>
        </w:rPr>
      </w:pPr>
    </w:p>
    <w:p w:rsidR="00E14CAB" w:rsidRDefault="00E14CAB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bCs/>
          <w:sz w:val="20"/>
          <w:szCs w:val="20"/>
        </w:rPr>
      </w:pPr>
    </w:p>
    <w:p w:rsidR="00E14CAB" w:rsidRDefault="00E14CAB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bCs/>
          <w:sz w:val="20"/>
          <w:szCs w:val="20"/>
        </w:rPr>
      </w:pPr>
    </w:p>
    <w:p w:rsidR="00156158" w:rsidRPr="00156158" w:rsidRDefault="004B7D6B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17.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156158" w:rsidRPr="00156158">
        <w:rPr>
          <w:rFonts w:ascii="Arial CYR" w:hAnsi="Arial CYR" w:cs="Arial CYR"/>
          <w:b/>
          <w:bCs/>
          <w:sz w:val="20"/>
          <w:szCs w:val="20"/>
        </w:rPr>
        <w:t>84(2Рос)</w:t>
      </w:r>
    </w:p>
    <w:p w:rsidR="00156158" w:rsidRPr="00156158" w:rsidRDefault="000A3D49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4B7D6B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156158" w:rsidRPr="00156158">
        <w:rPr>
          <w:rFonts w:ascii="Arial CYR" w:hAnsi="Arial CYR" w:cs="Arial CYR"/>
          <w:b/>
          <w:bCs/>
          <w:sz w:val="20"/>
          <w:szCs w:val="20"/>
        </w:rPr>
        <w:t>Г 61</w:t>
      </w:r>
    </w:p>
    <w:p w:rsidR="00156158" w:rsidRPr="00156158" w:rsidRDefault="000A3D49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 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156158" w:rsidRPr="00156158">
        <w:rPr>
          <w:rFonts w:ascii="Arial CYR" w:hAnsi="Arial CYR" w:cs="Arial CYR"/>
          <w:b/>
          <w:bCs/>
          <w:sz w:val="20"/>
          <w:szCs w:val="20"/>
        </w:rPr>
        <w:t xml:space="preserve">Головачев, В. В. </w:t>
      </w:r>
    </w:p>
    <w:p w:rsidR="00156158" w:rsidRPr="000A3D49" w:rsidRDefault="00156158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Cs/>
          <w:sz w:val="20"/>
          <w:szCs w:val="20"/>
        </w:rPr>
      </w:pPr>
      <w:r w:rsidRPr="000A3D49">
        <w:rPr>
          <w:rFonts w:ascii="Arial CYR" w:hAnsi="Arial CYR" w:cs="Arial CYR"/>
          <w:bCs/>
          <w:sz w:val="20"/>
          <w:szCs w:val="20"/>
        </w:rPr>
        <w:t xml:space="preserve">Перехватчик. Запрещенная </w:t>
      </w:r>
      <w:proofErr w:type="gramStart"/>
      <w:r w:rsidRPr="000A3D49">
        <w:rPr>
          <w:rFonts w:ascii="Arial CYR" w:hAnsi="Arial CYR" w:cs="Arial CYR"/>
          <w:bCs/>
          <w:sz w:val="20"/>
          <w:szCs w:val="20"/>
        </w:rPr>
        <w:t>реальность :</w:t>
      </w:r>
      <w:proofErr w:type="gramEnd"/>
      <w:r w:rsidRPr="000A3D49">
        <w:rPr>
          <w:rFonts w:ascii="Arial CYR" w:hAnsi="Arial CYR" w:cs="Arial CYR"/>
          <w:bCs/>
          <w:sz w:val="20"/>
          <w:szCs w:val="20"/>
        </w:rPr>
        <w:t xml:space="preserve"> роман / В. В. Головачев. - </w:t>
      </w:r>
      <w:proofErr w:type="gramStart"/>
      <w:r w:rsidRPr="000A3D49">
        <w:rPr>
          <w:rFonts w:ascii="Arial CYR" w:hAnsi="Arial CYR" w:cs="Arial CYR"/>
          <w:bCs/>
          <w:sz w:val="20"/>
          <w:szCs w:val="20"/>
        </w:rPr>
        <w:t>Москва :</w:t>
      </w:r>
      <w:proofErr w:type="gramEnd"/>
      <w:r w:rsidRPr="000A3D49">
        <w:rPr>
          <w:rFonts w:ascii="Arial CYR" w:hAnsi="Arial CYR" w:cs="Arial CYR"/>
          <w:bCs/>
          <w:sz w:val="20"/>
          <w:szCs w:val="20"/>
        </w:rPr>
        <w:t xml:space="preserve"> ЭКСМО-ПРЕСС, 1998. - 503 </w:t>
      </w:r>
      <w:proofErr w:type="gramStart"/>
      <w:r w:rsidRPr="000A3D49">
        <w:rPr>
          <w:rFonts w:ascii="Arial CYR" w:hAnsi="Arial CYR" w:cs="Arial CYR"/>
          <w:bCs/>
          <w:sz w:val="20"/>
          <w:szCs w:val="20"/>
        </w:rPr>
        <w:t>с</w:t>
      </w:r>
      <w:r w:rsidR="000A3D49">
        <w:rPr>
          <w:rFonts w:ascii="Arial CYR" w:hAnsi="Arial CYR" w:cs="Arial CYR"/>
          <w:bCs/>
          <w:sz w:val="20"/>
          <w:szCs w:val="20"/>
        </w:rPr>
        <w:t>. :</w:t>
      </w:r>
      <w:proofErr w:type="gramEnd"/>
      <w:r w:rsidR="000A3D49">
        <w:rPr>
          <w:rFonts w:ascii="Arial CYR" w:hAnsi="Arial CYR" w:cs="Arial CYR"/>
          <w:bCs/>
          <w:sz w:val="20"/>
          <w:szCs w:val="20"/>
        </w:rPr>
        <w:t xml:space="preserve"> ил. - (Абсолютное оружие). </w:t>
      </w:r>
      <w:r w:rsidRPr="000A3D49">
        <w:rPr>
          <w:rFonts w:ascii="Arial CYR" w:hAnsi="Arial CYR" w:cs="Arial CYR"/>
          <w:bCs/>
          <w:sz w:val="20"/>
          <w:szCs w:val="20"/>
        </w:rPr>
        <w:t xml:space="preserve">- </w:t>
      </w:r>
      <w:proofErr w:type="gramStart"/>
      <w:r w:rsidRPr="000A3D49">
        <w:rPr>
          <w:rFonts w:ascii="Arial CYR" w:hAnsi="Arial CYR" w:cs="Arial CYR"/>
          <w:bCs/>
          <w:sz w:val="20"/>
          <w:szCs w:val="20"/>
        </w:rPr>
        <w:t>Текст :</w:t>
      </w:r>
      <w:proofErr w:type="gramEnd"/>
      <w:r w:rsidRPr="000A3D49">
        <w:rPr>
          <w:rFonts w:ascii="Arial CYR" w:hAnsi="Arial CYR" w:cs="Arial CYR"/>
          <w:bCs/>
          <w:sz w:val="20"/>
          <w:szCs w:val="20"/>
        </w:rPr>
        <w:t xml:space="preserve"> непосредственный.</w:t>
      </w:r>
    </w:p>
    <w:p w:rsidR="00FF0741" w:rsidRPr="000A3D49" w:rsidRDefault="00FF0741" w:rsidP="00FF0741">
      <w:pPr>
        <w:widowControl w:val="0"/>
        <w:autoSpaceDE w:val="0"/>
        <w:autoSpaceDN w:val="0"/>
        <w:adjustRightInd w:val="0"/>
        <w:spacing w:after="0" w:line="240" w:lineRule="auto"/>
        <w:ind w:left="851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0A3D49">
        <w:rPr>
          <w:rFonts w:ascii="Arial CYR" w:hAnsi="Arial CYR" w:cs="Arial CYR"/>
          <w:bCs/>
          <w:i/>
          <w:sz w:val="20"/>
          <w:szCs w:val="20"/>
        </w:rPr>
        <w:t xml:space="preserve">Абонемент (1 экз.) </w:t>
      </w:r>
    </w:p>
    <w:p w:rsidR="00156158" w:rsidRDefault="00156158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bCs/>
          <w:sz w:val="20"/>
          <w:szCs w:val="20"/>
        </w:rPr>
      </w:pPr>
    </w:p>
    <w:p w:rsidR="00156158" w:rsidRPr="00156158" w:rsidRDefault="004B7D6B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18.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156158" w:rsidRPr="00156158">
        <w:rPr>
          <w:rFonts w:ascii="Arial CYR" w:hAnsi="Arial CYR" w:cs="Arial CYR"/>
          <w:b/>
          <w:bCs/>
          <w:sz w:val="20"/>
          <w:szCs w:val="20"/>
        </w:rPr>
        <w:t>84(2Рос)</w:t>
      </w:r>
    </w:p>
    <w:p w:rsidR="00156158" w:rsidRPr="00156158" w:rsidRDefault="004B7D6B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0A3D49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156158" w:rsidRPr="00156158">
        <w:rPr>
          <w:rFonts w:ascii="Arial CYR" w:hAnsi="Arial CYR" w:cs="Arial CYR"/>
          <w:b/>
          <w:bCs/>
          <w:sz w:val="20"/>
          <w:szCs w:val="20"/>
        </w:rPr>
        <w:t>П 26</w:t>
      </w:r>
    </w:p>
    <w:p w:rsidR="00156158" w:rsidRPr="00156158" w:rsidRDefault="000A3D49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 </w:t>
      </w:r>
      <w:r w:rsidR="004B7D6B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156158" w:rsidRPr="00156158">
        <w:rPr>
          <w:rFonts w:ascii="Arial CYR" w:hAnsi="Arial CYR" w:cs="Arial CYR"/>
          <w:b/>
          <w:bCs/>
          <w:sz w:val="20"/>
          <w:szCs w:val="20"/>
        </w:rPr>
        <w:t xml:space="preserve">Перумов Н. Д. </w:t>
      </w:r>
    </w:p>
    <w:p w:rsidR="00156158" w:rsidRPr="000A3D49" w:rsidRDefault="00156158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Cs/>
          <w:sz w:val="20"/>
          <w:szCs w:val="20"/>
        </w:rPr>
      </w:pPr>
      <w:r w:rsidRPr="000A3D49">
        <w:rPr>
          <w:rFonts w:ascii="Arial CYR" w:hAnsi="Arial CYR" w:cs="Arial CYR"/>
          <w:bCs/>
          <w:sz w:val="20"/>
          <w:szCs w:val="20"/>
        </w:rPr>
        <w:t xml:space="preserve">Воин Великой Тьмы: Хроники </w:t>
      </w:r>
      <w:proofErr w:type="spellStart"/>
      <w:r w:rsidRPr="000A3D49">
        <w:rPr>
          <w:rFonts w:ascii="Arial CYR" w:hAnsi="Arial CYR" w:cs="Arial CYR"/>
          <w:bCs/>
          <w:sz w:val="20"/>
          <w:szCs w:val="20"/>
        </w:rPr>
        <w:t>Хьёрварда</w:t>
      </w:r>
      <w:proofErr w:type="spellEnd"/>
      <w:r w:rsidRPr="000A3D49">
        <w:rPr>
          <w:rFonts w:ascii="Arial CYR" w:hAnsi="Arial CYR" w:cs="Arial CYR"/>
          <w:bCs/>
          <w:sz w:val="20"/>
          <w:szCs w:val="20"/>
        </w:rPr>
        <w:t xml:space="preserve"> / Н. Д. </w:t>
      </w:r>
      <w:proofErr w:type="gramStart"/>
      <w:r w:rsidRPr="000A3D49">
        <w:rPr>
          <w:rFonts w:ascii="Arial CYR" w:hAnsi="Arial CYR" w:cs="Arial CYR"/>
          <w:bCs/>
          <w:sz w:val="20"/>
          <w:szCs w:val="20"/>
        </w:rPr>
        <w:t>Перумов ;</w:t>
      </w:r>
      <w:proofErr w:type="gramEnd"/>
      <w:r w:rsidRPr="000A3D49">
        <w:rPr>
          <w:rFonts w:ascii="Arial CYR" w:hAnsi="Arial CYR" w:cs="Arial CYR"/>
          <w:bCs/>
          <w:sz w:val="20"/>
          <w:szCs w:val="20"/>
        </w:rPr>
        <w:t xml:space="preserve"> </w:t>
      </w:r>
      <w:proofErr w:type="spellStart"/>
      <w:r w:rsidRPr="000A3D49">
        <w:rPr>
          <w:rFonts w:ascii="Arial CYR" w:hAnsi="Arial CYR" w:cs="Arial CYR"/>
          <w:bCs/>
          <w:sz w:val="20"/>
          <w:szCs w:val="20"/>
        </w:rPr>
        <w:t>худож</w:t>
      </w:r>
      <w:proofErr w:type="spellEnd"/>
      <w:r w:rsidRPr="000A3D49">
        <w:rPr>
          <w:rFonts w:ascii="Arial CYR" w:hAnsi="Arial CYR" w:cs="Arial CYR"/>
          <w:bCs/>
          <w:sz w:val="20"/>
          <w:szCs w:val="20"/>
        </w:rPr>
        <w:t xml:space="preserve">.: И. </w:t>
      </w:r>
      <w:proofErr w:type="spellStart"/>
      <w:r w:rsidRPr="000A3D49">
        <w:rPr>
          <w:rFonts w:ascii="Arial CYR" w:hAnsi="Arial CYR" w:cs="Arial CYR"/>
          <w:bCs/>
          <w:sz w:val="20"/>
          <w:szCs w:val="20"/>
        </w:rPr>
        <w:t>Сауков</w:t>
      </w:r>
      <w:proofErr w:type="spellEnd"/>
      <w:r w:rsidRPr="000A3D49">
        <w:rPr>
          <w:rFonts w:ascii="Arial CYR" w:hAnsi="Arial CYR" w:cs="Arial CYR"/>
          <w:bCs/>
          <w:sz w:val="20"/>
          <w:szCs w:val="20"/>
        </w:rPr>
        <w:t xml:space="preserve">, В. Аникин. - </w:t>
      </w:r>
      <w:proofErr w:type="gramStart"/>
      <w:r w:rsidRPr="000A3D49">
        <w:rPr>
          <w:rFonts w:ascii="Arial CYR" w:hAnsi="Arial CYR" w:cs="Arial CYR"/>
          <w:bCs/>
          <w:sz w:val="20"/>
          <w:szCs w:val="20"/>
        </w:rPr>
        <w:t>Москва :</w:t>
      </w:r>
      <w:proofErr w:type="gramEnd"/>
      <w:r w:rsidRPr="000A3D49">
        <w:rPr>
          <w:rFonts w:ascii="Arial CYR" w:hAnsi="Arial CYR" w:cs="Arial CYR"/>
          <w:bCs/>
          <w:sz w:val="20"/>
          <w:szCs w:val="20"/>
        </w:rPr>
        <w:t xml:space="preserve"> </w:t>
      </w:r>
      <w:proofErr w:type="spellStart"/>
      <w:r w:rsidRPr="000A3D49">
        <w:rPr>
          <w:rFonts w:ascii="Arial CYR" w:hAnsi="Arial CYR" w:cs="Arial CYR"/>
          <w:bCs/>
          <w:sz w:val="20"/>
          <w:szCs w:val="20"/>
        </w:rPr>
        <w:t>Эксмо</w:t>
      </w:r>
      <w:proofErr w:type="spellEnd"/>
      <w:r w:rsidRPr="000A3D49">
        <w:rPr>
          <w:rFonts w:ascii="Arial CYR" w:hAnsi="Arial CYR" w:cs="Arial CYR"/>
          <w:bCs/>
          <w:sz w:val="20"/>
          <w:szCs w:val="20"/>
        </w:rPr>
        <w:t xml:space="preserve">, 2005. - </w:t>
      </w:r>
      <w:proofErr w:type="gramStart"/>
      <w:r w:rsidRPr="000A3D49">
        <w:rPr>
          <w:rFonts w:ascii="Arial CYR" w:hAnsi="Arial CYR" w:cs="Arial CYR"/>
          <w:bCs/>
          <w:sz w:val="20"/>
          <w:szCs w:val="20"/>
        </w:rPr>
        <w:t>Текст :</w:t>
      </w:r>
      <w:proofErr w:type="gramEnd"/>
      <w:r w:rsidRPr="000A3D49">
        <w:rPr>
          <w:rFonts w:ascii="Arial CYR" w:hAnsi="Arial CYR" w:cs="Arial CYR"/>
          <w:bCs/>
          <w:sz w:val="20"/>
          <w:szCs w:val="20"/>
        </w:rPr>
        <w:t xml:space="preserve"> непосредственный.</w:t>
      </w:r>
    </w:p>
    <w:p w:rsidR="00156158" w:rsidRPr="000A3D49" w:rsidRDefault="00156158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Cs/>
          <w:sz w:val="20"/>
          <w:szCs w:val="20"/>
        </w:rPr>
      </w:pPr>
      <w:r w:rsidRPr="000A3D49">
        <w:rPr>
          <w:rFonts w:ascii="Arial CYR" w:hAnsi="Arial CYR" w:cs="Arial CYR"/>
          <w:bCs/>
          <w:sz w:val="20"/>
          <w:szCs w:val="20"/>
        </w:rPr>
        <w:t xml:space="preserve">Кн. </w:t>
      </w:r>
      <w:proofErr w:type="gramStart"/>
      <w:r w:rsidRPr="000A3D49">
        <w:rPr>
          <w:rFonts w:ascii="Arial CYR" w:hAnsi="Arial CYR" w:cs="Arial CYR"/>
          <w:bCs/>
          <w:sz w:val="20"/>
          <w:szCs w:val="20"/>
        </w:rPr>
        <w:t>2 :</w:t>
      </w:r>
      <w:proofErr w:type="gramEnd"/>
      <w:r w:rsidRPr="000A3D49">
        <w:rPr>
          <w:rFonts w:ascii="Arial CYR" w:hAnsi="Arial CYR" w:cs="Arial CYR"/>
          <w:bCs/>
          <w:sz w:val="20"/>
          <w:szCs w:val="20"/>
        </w:rPr>
        <w:t xml:space="preserve"> Книга </w:t>
      </w:r>
      <w:proofErr w:type="spellStart"/>
      <w:r w:rsidRPr="000A3D49">
        <w:rPr>
          <w:rFonts w:ascii="Arial CYR" w:hAnsi="Arial CYR" w:cs="Arial CYR"/>
          <w:bCs/>
          <w:sz w:val="20"/>
          <w:szCs w:val="20"/>
        </w:rPr>
        <w:t>Арьяты</w:t>
      </w:r>
      <w:proofErr w:type="spellEnd"/>
      <w:r w:rsidRPr="000A3D49">
        <w:rPr>
          <w:rFonts w:ascii="Arial CYR" w:hAnsi="Arial CYR" w:cs="Arial CYR"/>
          <w:bCs/>
          <w:sz w:val="20"/>
          <w:szCs w:val="20"/>
        </w:rPr>
        <w:t xml:space="preserve"> и </w:t>
      </w:r>
      <w:proofErr w:type="spellStart"/>
      <w:r w:rsidRPr="000A3D49">
        <w:rPr>
          <w:rFonts w:ascii="Arial CYR" w:hAnsi="Arial CYR" w:cs="Arial CYR"/>
          <w:bCs/>
          <w:sz w:val="20"/>
          <w:szCs w:val="20"/>
        </w:rPr>
        <w:t>Т</w:t>
      </w:r>
      <w:r w:rsidR="000A3D49">
        <w:rPr>
          <w:rFonts w:ascii="Arial CYR" w:hAnsi="Arial CYR" w:cs="Arial CYR"/>
          <w:bCs/>
          <w:sz w:val="20"/>
          <w:szCs w:val="20"/>
        </w:rPr>
        <w:t>рогвара</w:t>
      </w:r>
      <w:proofErr w:type="spellEnd"/>
      <w:r w:rsidR="000A3D49">
        <w:rPr>
          <w:rFonts w:ascii="Arial CYR" w:hAnsi="Arial CYR" w:cs="Arial CYR"/>
          <w:bCs/>
          <w:sz w:val="20"/>
          <w:szCs w:val="20"/>
        </w:rPr>
        <w:t>. - 2005. - 480 с. : ил.</w:t>
      </w:r>
    </w:p>
    <w:p w:rsidR="00FF0741" w:rsidRPr="000A3D49" w:rsidRDefault="00FF0741" w:rsidP="00FF0741">
      <w:pPr>
        <w:widowControl w:val="0"/>
        <w:autoSpaceDE w:val="0"/>
        <w:autoSpaceDN w:val="0"/>
        <w:adjustRightInd w:val="0"/>
        <w:spacing w:after="0" w:line="240" w:lineRule="auto"/>
        <w:ind w:left="851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0A3D49">
        <w:rPr>
          <w:rFonts w:ascii="Arial CYR" w:hAnsi="Arial CYR" w:cs="Arial CYR"/>
          <w:bCs/>
          <w:i/>
          <w:sz w:val="20"/>
          <w:szCs w:val="20"/>
        </w:rPr>
        <w:t>Абонемент (1 экз.)</w:t>
      </w:r>
    </w:p>
    <w:p w:rsidR="00156158" w:rsidRDefault="000A3D49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</w:p>
    <w:p w:rsidR="00156158" w:rsidRDefault="00156158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bCs/>
          <w:sz w:val="20"/>
          <w:szCs w:val="20"/>
        </w:rPr>
      </w:pPr>
    </w:p>
    <w:p w:rsidR="00156158" w:rsidRPr="00156158" w:rsidRDefault="004B7D6B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19.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156158" w:rsidRPr="00156158">
        <w:rPr>
          <w:rFonts w:ascii="Arial CYR" w:hAnsi="Arial CYR" w:cs="Arial CYR"/>
          <w:b/>
          <w:bCs/>
          <w:sz w:val="20"/>
          <w:szCs w:val="20"/>
        </w:rPr>
        <w:t>84(2Рос)</w:t>
      </w:r>
    </w:p>
    <w:p w:rsidR="00156158" w:rsidRPr="00156158" w:rsidRDefault="000A3D49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4B7D6B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156158" w:rsidRPr="00156158">
        <w:rPr>
          <w:rFonts w:ascii="Arial CYR" w:hAnsi="Arial CYR" w:cs="Arial CYR"/>
          <w:b/>
          <w:bCs/>
          <w:sz w:val="20"/>
          <w:szCs w:val="20"/>
        </w:rPr>
        <w:t>П 91</w:t>
      </w:r>
    </w:p>
    <w:p w:rsidR="00156158" w:rsidRPr="00156158" w:rsidRDefault="000A3D49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 </w:t>
      </w:r>
      <w:r w:rsidR="004B7D6B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156158" w:rsidRPr="00156158">
        <w:rPr>
          <w:rFonts w:ascii="Arial CYR" w:hAnsi="Arial CYR" w:cs="Arial CYR"/>
          <w:b/>
          <w:bCs/>
          <w:sz w:val="20"/>
          <w:szCs w:val="20"/>
        </w:rPr>
        <w:t xml:space="preserve">Пушкин, А. С. </w:t>
      </w:r>
    </w:p>
    <w:p w:rsidR="00156158" w:rsidRPr="000A3D49" w:rsidRDefault="00156158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Cs/>
          <w:sz w:val="20"/>
          <w:szCs w:val="20"/>
        </w:rPr>
      </w:pPr>
      <w:r w:rsidRPr="000A3D49">
        <w:rPr>
          <w:rFonts w:ascii="Arial CYR" w:hAnsi="Arial CYR" w:cs="Arial CYR"/>
          <w:bCs/>
          <w:sz w:val="20"/>
          <w:szCs w:val="20"/>
        </w:rPr>
        <w:t xml:space="preserve">Стихотворения. Поэмы / А. С. Пушкин. - </w:t>
      </w:r>
      <w:proofErr w:type="gramStart"/>
      <w:r w:rsidRPr="000A3D49">
        <w:rPr>
          <w:rFonts w:ascii="Arial CYR" w:hAnsi="Arial CYR" w:cs="Arial CYR"/>
          <w:bCs/>
          <w:sz w:val="20"/>
          <w:szCs w:val="20"/>
        </w:rPr>
        <w:t>Москва :</w:t>
      </w:r>
      <w:proofErr w:type="gramEnd"/>
      <w:r w:rsidRPr="000A3D49">
        <w:rPr>
          <w:rFonts w:ascii="Arial CYR" w:hAnsi="Arial CYR" w:cs="Arial CYR"/>
          <w:bCs/>
          <w:sz w:val="20"/>
          <w:szCs w:val="20"/>
        </w:rPr>
        <w:t xml:space="preserve"> Правда, 1984. - 494 </w:t>
      </w:r>
      <w:proofErr w:type="gramStart"/>
      <w:r w:rsidRPr="000A3D49">
        <w:rPr>
          <w:rFonts w:ascii="Arial CYR" w:hAnsi="Arial CYR" w:cs="Arial CYR"/>
          <w:bCs/>
          <w:sz w:val="20"/>
          <w:szCs w:val="20"/>
        </w:rPr>
        <w:t>с. :</w:t>
      </w:r>
      <w:proofErr w:type="gramEnd"/>
      <w:r w:rsidRPr="000A3D49">
        <w:rPr>
          <w:rFonts w:ascii="Arial CYR" w:hAnsi="Arial CYR" w:cs="Arial CYR"/>
          <w:bCs/>
          <w:sz w:val="20"/>
          <w:szCs w:val="20"/>
        </w:rPr>
        <w:t xml:space="preserve"> ил. - Текст : непосредственный.</w:t>
      </w:r>
    </w:p>
    <w:p w:rsidR="00156158" w:rsidRDefault="00156158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bCs/>
          <w:sz w:val="20"/>
          <w:szCs w:val="20"/>
        </w:rPr>
      </w:pPr>
    </w:p>
    <w:p w:rsidR="00FF0741" w:rsidRPr="000A3D49" w:rsidRDefault="00FF0741" w:rsidP="00FF0741">
      <w:pPr>
        <w:widowControl w:val="0"/>
        <w:autoSpaceDE w:val="0"/>
        <w:autoSpaceDN w:val="0"/>
        <w:adjustRightInd w:val="0"/>
        <w:spacing w:after="0" w:line="240" w:lineRule="auto"/>
        <w:ind w:left="851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0A3D49">
        <w:rPr>
          <w:rFonts w:ascii="Arial CYR" w:hAnsi="Arial CYR" w:cs="Arial CYR"/>
          <w:bCs/>
          <w:i/>
          <w:sz w:val="20"/>
          <w:szCs w:val="20"/>
        </w:rPr>
        <w:t>Абонемент (1 экз.)</w:t>
      </w:r>
    </w:p>
    <w:p w:rsidR="00156158" w:rsidRPr="00156158" w:rsidRDefault="004B7D6B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20.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156158" w:rsidRPr="00156158">
        <w:rPr>
          <w:rFonts w:ascii="Arial CYR" w:hAnsi="Arial CYR" w:cs="Arial CYR"/>
          <w:b/>
          <w:bCs/>
          <w:sz w:val="20"/>
          <w:szCs w:val="20"/>
        </w:rPr>
        <w:t>84(2Рос)</w:t>
      </w:r>
    </w:p>
    <w:p w:rsidR="00156158" w:rsidRPr="00156158" w:rsidRDefault="000A3D49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4B7D6B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156158" w:rsidRPr="00156158">
        <w:rPr>
          <w:rFonts w:ascii="Arial CYR" w:hAnsi="Arial CYR" w:cs="Arial CYR"/>
          <w:b/>
          <w:bCs/>
          <w:sz w:val="20"/>
          <w:szCs w:val="20"/>
        </w:rPr>
        <w:t>Р 24</w:t>
      </w:r>
    </w:p>
    <w:p w:rsidR="00156158" w:rsidRPr="00156158" w:rsidRDefault="000A3D49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 </w:t>
      </w:r>
      <w:r w:rsidR="004B7D6B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156158" w:rsidRPr="00156158">
        <w:rPr>
          <w:rFonts w:ascii="Arial CYR" w:hAnsi="Arial CYR" w:cs="Arial CYR"/>
          <w:b/>
          <w:bCs/>
          <w:sz w:val="20"/>
          <w:szCs w:val="20"/>
        </w:rPr>
        <w:t xml:space="preserve">Распутин, В. Г. </w:t>
      </w:r>
    </w:p>
    <w:p w:rsidR="00156158" w:rsidRPr="000A3D49" w:rsidRDefault="00156158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Cs/>
          <w:sz w:val="20"/>
          <w:szCs w:val="20"/>
        </w:rPr>
      </w:pPr>
      <w:r w:rsidRPr="000A3D49">
        <w:rPr>
          <w:rFonts w:ascii="Arial CYR" w:hAnsi="Arial CYR" w:cs="Arial CYR"/>
          <w:bCs/>
          <w:sz w:val="20"/>
          <w:szCs w:val="20"/>
        </w:rPr>
        <w:t xml:space="preserve">Живи и </w:t>
      </w:r>
      <w:proofErr w:type="gramStart"/>
      <w:r w:rsidRPr="000A3D49">
        <w:rPr>
          <w:rFonts w:ascii="Arial CYR" w:hAnsi="Arial CYR" w:cs="Arial CYR"/>
          <w:bCs/>
          <w:sz w:val="20"/>
          <w:szCs w:val="20"/>
        </w:rPr>
        <w:t>помни :</w:t>
      </w:r>
      <w:proofErr w:type="gramEnd"/>
      <w:r w:rsidRPr="000A3D49">
        <w:rPr>
          <w:rFonts w:ascii="Arial CYR" w:hAnsi="Arial CYR" w:cs="Arial CYR"/>
          <w:bCs/>
          <w:sz w:val="20"/>
          <w:szCs w:val="20"/>
        </w:rPr>
        <w:t xml:space="preserve"> повести / В. Г. Распутин. - </w:t>
      </w:r>
      <w:proofErr w:type="gramStart"/>
      <w:r w:rsidRPr="000A3D49">
        <w:rPr>
          <w:rFonts w:ascii="Arial CYR" w:hAnsi="Arial CYR" w:cs="Arial CYR"/>
          <w:bCs/>
          <w:sz w:val="20"/>
          <w:szCs w:val="20"/>
        </w:rPr>
        <w:t>Барнаул :</w:t>
      </w:r>
      <w:proofErr w:type="gramEnd"/>
      <w:r w:rsidRPr="000A3D49">
        <w:rPr>
          <w:rFonts w:ascii="Arial CYR" w:hAnsi="Arial CYR" w:cs="Arial CYR"/>
          <w:bCs/>
          <w:sz w:val="20"/>
          <w:szCs w:val="20"/>
        </w:rPr>
        <w:t xml:space="preserve"> </w:t>
      </w:r>
      <w:proofErr w:type="spellStart"/>
      <w:r w:rsidRPr="000A3D49">
        <w:rPr>
          <w:rFonts w:ascii="Arial CYR" w:hAnsi="Arial CYR" w:cs="Arial CYR"/>
          <w:bCs/>
          <w:sz w:val="20"/>
          <w:szCs w:val="20"/>
        </w:rPr>
        <w:t>Алт</w:t>
      </w:r>
      <w:proofErr w:type="spellEnd"/>
      <w:r w:rsidRPr="000A3D49">
        <w:rPr>
          <w:rFonts w:ascii="Arial CYR" w:hAnsi="Arial CYR" w:cs="Arial CYR"/>
          <w:bCs/>
          <w:sz w:val="20"/>
          <w:szCs w:val="20"/>
        </w:rPr>
        <w:t xml:space="preserve">. кн. изд-во, 1988. - 696 с. - </w:t>
      </w:r>
      <w:proofErr w:type="gramStart"/>
      <w:r w:rsidRPr="000A3D49">
        <w:rPr>
          <w:rFonts w:ascii="Arial CYR" w:hAnsi="Arial CYR" w:cs="Arial CYR"/>
          <w:bCs/>
          <w:sz w:val="20"/>
          <w:szCs w:val="20"/>
        </w:rPr>
        <w:t>Текст :</w:t>
      </w:r>
      <w:proofErr w:type="gramEnd"/>
      <w:r w:rsidRPr="000A3D49">
        <w:rPr>
          <w:rFonts w:ascii="Arial CYR" w:hAnsi="Arial CYR" w:cs="Arial CYR"/>
          <w:bCs/>
          <w:sz w:val="20"/>
          <w:szCs w:val="20"/>
        </w:rPr>
        <w:t xml:space="preserve"> непосредственный.</w:t>
      </w:r>
    </w:p>
    <w:p w:rsidR="00156158" w:rsidRPr="000A3D49" w:rsidRDefault="00156158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Cs/>
          <w:sz w:val="20"/>
          <w:szCs w:val="20"/>
        </w:rPr>
      </w:pPr>
    </w:p>
    <w:p w:rsidR="00FF0741" w:rsidRPr="000A3D49" w:rsidRDefault="00FF0741" w:rsidP="00FF0741">
      <w:pPr>
        <w:widowControl w:val="0"/>
        <w:autoSpaceDE w:val="0"/>
        <w:autoSpaceDN w:val="0"/>
        <w:adjustRightInd w:val="0"/>
        <w:spacing w:after="0" w:line="240" w:lineRule="auto"/>
        <w:ind w:left="851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0A3D49">
        <w:rPr>
          <w:rFonts w:ascii="Arial CYR" w:hAnsi="Arial CYR" w:cs="Arial CYR"/>
          <w:bCs/>
          <w:i/>
          <w:sz w:val="20"/>
          <w:szCs w:val="20"/>
        </w:rPr>
        <w:t>Абонемент (1 экз.)</w:t>
      </w:r>
    </w:p>
    <w:p w:rsidR="00156158" w:rsidRDefault="00156158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bCs/>
          <w:sz w:val="20"/>
          <w:szCs w:val="20"/>
        </w:rPr>
      </w:pPr>
    </w:p>
    <w:p w:rsidR="00156158" w:rsidRPr="00156158" w:rsidRDefault="004B7D6B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21.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156158" w:rsidRPr="00156158">
        <w:rPr>
          <w:rFonts w:ascii="Arial CYR" w:hAnsi="Arial CYR" w:cs="Arial CYR"/>
          <w:b/>
          <w:bCs/>
          <w:sz w:val="20"/>
          <w:szCs w:val="20"/>
        </w:rPr>
        <w:t>84(7)</w:t>
      </w:r>
    </w:p>
    <w:p w:rsidR="00156158" w:rsidRPr="00156158" w:rsidRDefault="000A3D49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4B7D6B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156158" w:rsidRPr="00156158">
        <w:rPr>
          <w:rFonts w:ascii="Arial CYR" w:hAnsi="Arial CYR" w:cs="Arial CYR"/>
          <w:b/>
          <w:bCs/>
          <w:sz w:val="20"/>
          <w:szCs w:val="20"/>
        </w:rPr>
        <w:t>Р 35</w:t>
      </w:r>
    </w:p>
    <w:p w:rsidR="00156158" w:rsidRPr="00156158" w:rsidRDefault="000A3D49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B7D6B"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  </w:t>
      </w:r>
      <w:proofErr w:type="spellStart"/>
      <w:r w:rsidR="00156158" w:rsidRPr="00156158">
        <w:rPr>
          <w:rFonts w:ascii="Arial CYR" w:hAnsi="Arial CYR" w:cs="Arial CYR"/>
          <w:b/>
          <w:bCs/>
          <w:sz w:val="20"/>
          <w:szCs w:val="20"/>
        </w:rPr>
        <w:t>Рейнольдс</w:t>
      </w:r>
      <w:proofErr w:type="spellEnd"/>
      <w:r w:rsidR="00156158" w:rsidRPr="00156158">
        <w:rPr>
          <w:rFonts w:ascii="Arial CYR" w:hAnsi="Arial CYR" w:cs="Arial CYR"/>
          <w:b/>
          <w:bCs/>
          <w:sz w:val="20"/>
          <w:szCs w:val="20"/>
        </w:rPr>
        <w:t xml:space="preserve">, Мак </w:t>
      </w:r>
    </w:p>
    <w:p w:rsidR="00156158" w:rsidRPr="000A3D49" w:rsidRDefault="00156158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Cs/>
          <w:sz w:val="20"/>
          <w:szCs w:val="20"/>
        </w:rPr>
      </w:pPr>
      <w:r w:rsidRPr="000A3D49">
        <w:rPr>
          <w:rFonts w:ascii="Arial CYR" w:hAnsi="Arial CYR" w:cs="Arial CYR"/>
          <w:bCs/>
          <w:sz w:val="20"/>
          <w:szCs w:val="20"/>
        </w:rPr>
        <w:t xml:space="preserve">Галактический орден доблести. Фактор </w:t>
      </w:r>
      <w:proofErr w:type="gramStart"/>
      <w:r w:rsidRPr="000A3D49">
        <w:rPr>
          <w:rFonts w:ascii="Arial CYR" w:hAnsi="Arial CYR" w:cs="Arial CYR"/>
          <w:bCs/>
          <w:sz w:val="20"/>
          <w:szCs w:val="20"/>
        </w:rPr>
        <w:t>бунта :</w:t>
      </w:r>
      <w:proofErr w:type="gramEnd"/>
      <w:r w:rsidRPr="000A3D49">
        <w:rPr>
          <w:rFonts w:ascii="Arial CYR" w:hAnsi="Arial CYR" w:cs="Arial CYR"/>
          <w:bCs/>
          <w:sz w:val="20"/>
          <w:szCs w:val="20"/>
        </w:rPr>
        <w:t xml:space="preserve"> романы : пер. с англ. / Мак </w:t>
      </w:r>
      <w:proofErr w:type="spellStart"/>
      <w:r w:rsidRPr="000A3D49">
        <w:rPr>
          <w:rFonts w:ascii="Arial CYR" w:hAnsi="Arial CYR" w:cs="Arial CYR"/>
          <w:bCs/>
          <w:sz w:val="20"/>
          <w:szCs w:val="20"/>
        </w:rPr>
        <w:t>Рейнольдс</w:t>
      </w:r>
      <w:proofErr w:type="spellEnd"/>
      <w:r w:rsidRPr="000A3D49">
        <w:rPr>
          <w:rFonts w:ascii="Arial CYR" w:hAnsi="Arial CYR" w:cs="Arial CYR"/>
          <w:bCs/>
          <w:sz w:val="20"/>
          <w:szCs w:val="20"/>
        </w:rPr>
        <w:t xml:space="preserve"> ; пер. А. Соболев. - Санкт-</w:t>
      </w:r>
      <w:proofErr w:type="gramStart"/>
      <w:r w:rsidRPr="000A3D49">
        <w:rPr>
          <w:rFonts w:ascii="Arial CYR" w:hAnsi="Arial CYR" w:cs="Arial CYR"/>
          <w:bCs/>
          <w:sz w:val="20"/>
          <w:szCs w:val="20"/>
        </w:rPr>
        <w:t>Петербург :</w:t>
      </w:r>
      <w:proofErr w:type="gramEnd"/>
      <w:r w:rsidRPr="000A3D49">
        <w:rPr>
          <w:rFonts w:ascii="Arial CYR" w:hAnsi="Arial CYR" w:cs="Arial CYR"/>
          <w:bCs/>
          <w:sz w:val="20"/>
          <w:szCs w:val="20"/>
        </w:rPr>
        <w:t xml:space="preserve"> НПО "Мир и семья-95", 1995. - 320 с. - (</w:t>
      </w:r>
      <w:proofErr w:type="spellStart"/>
      <w:r w:rsidRPr="000A3D49">
        <w:rPr>
          <w:rFonts w:ascii="Arial CYR" w:hAnsi="Arial CYR" w:cs="Arial CYR"/>
          <w:bCs/>
          <w:sz w:val="20"/>
          <w:szCs w:val="20"/>
        </w:rPr>
        <w:t>SFинкс</w:t>
      </w:r>
      <w:proofErr w:type="spellEnd"/>
      <w:r w:rsidRPr="000A3D49">
        <w:rPr>
          <w:rFonts w:ascii="Arial CYR" w:hAnsi="Arial CYR" w:cs="Arial CYR"/>
          <w:bCs/>
          <w:sz w:val="20"/>
          <w:szCs w:val="20"/>
        </w:rPr>
        <w:t xml:space="preserve">). - </w:t>
      </w:r>
      <w:proofErr w:type="gramStart"/>
      <w:r w:rsidRPr="000A3D49">
        <w:rPr>
          <w:rFonts w:ascii="Arial CYR" w:hAnsi="Arial CYR" w:cs="Arial CYR"/>
          <w:bCs/>
          <w:sz w:val="20"/>
          <w:szCs w:val="20"/>
        </w:rPr>
        <w:t>Текст :</w:t>
      </w:r>
      <w:proofErr w:type="gramEnd"/>
      <w:r w:rsidRPr="000A3D49">
        <w:rPr>
          <w:rFonts w:ascii="Arial CYR" w:hAnsi="Arial CYR" w:cs="Arial CYR"/>
          <w:bCs/>
          <w:sz w:val="20"/>
          <w:szCs w:val="20"/>
        </w:rPr>
        <w:t xml:space="preserve"> непосредственный.</w:t>
      </w:r>
    </w:p>
    <w:p w:rsidR="00FF0741" w:rsidRPr="000A3D49" w:rsidRDefault="00FF0741" w:rsidP="00FF0741">
      <w:pPr>
        <w:widowControl w:val="0"/>
        <w:autoSpaceDE w:val="0"/>
        <w:autoSpaceDN w:val="0"/>
        <w:adjustRightInd w:val="0"/>
        <w:spacing w:after="0" w:line="240" w:lineRule="auto"/>
        <w:ind w:left="851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0A3D49">
        <w:rPr>
          <w:rFonts w:ascii="Arial CYR" w:hAnsi="Arial CYR" w:cs="Arial CYR"/>
          <w:bCs/>
          <w:i/>
          <w:sz w:val="20"/>
          <w:szCs w:val="20"/>
        </w:rPr>
        <w:t>Абонемент (1 экз.)</w:t>
      </w:r>
    </w:p>
    <w:p w:rsidR="00156158" w:rsidRDefault="00156158" w:rsidP="00CF338A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bCs/>
          <w:sz w:val="20"/>
          <w:szCs w:val="20"/>
        </w:rPr>
      </w:pPr>
    </w:p>
    <w:p w:rsidR="00CF338A" w:rsidRPr="00CF338A" w:rsidRDefault="004B7D6B" w:rsidP="00CF338A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22.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CF338A" w:rsidRPr="00CF338A">
        <w:rPr>
          <w:rFonts w:ascii="Arial CYR" w:hAnsi="Arial CYR" w:cs="Arial CYR"/>
          <w:b/>
          <w:bCs/>
          <w:sz w:val="20"/>
          <w:szCs w:val="20"/>
        </w:rPr>
        <w:t>84(2</w:t>
      </w:r>
      <w:proofErr w:type="gramStart"/>
      <w:r w:rsidR="00CF338A" w:rsidRPr="00CF338A">
        <w:rPr>
          <w:rFonts w:ascii="Arial CYR" w:hAnsi="Arial CYR" w:cs="Arial CYR"/>
          <w:b/>
          <w:bCs/>
          <w:sz w:val="20"/>
          <w:szCs w:val="20"/>
        </w:rPr>
        <w:t>Рос)</w:t>
      </w:r>
      <w:r w:rsidR="00CF338A" w:rsidRPr="00CF338A">
        <w:rPr>
          <w:rFonts w:ascii="Arial CYR" w:hAnsi="Arial CYR" w:cs="Arial CYR"/>
          <w:b/>
          <w:bCs/>
          <w:sz w:val="20"/>
          <w:szCs w:val="20"/>
        </w:rPr>
        <w:br/>
      </w: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0A3D49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F35B64">
        <w:rPr>
          <w:rFonts w:ascii="Arial CYR" w:hAnsi="Arial CYR" w:cs="Arial CYR"/>
          <w:b/>
          <w:bCs/>
          <w:sz w:val="20"/>
          <w:szCs w:val="20"/>
        </w:rPr>
        <w:t xml:space="preserve"> </w:t>
      </w:r>
      <w:proofErr w:type="gramEnd"/>
      <w:r w:rsidR="00CF338A" w:rsidRPr="00CF338A">
        <w:rPr>
          <w:rFonts w:ascii="Arial CYR" w:hAnsi="Arial CYR" w:cs="Arial CYR"/>
          <w:b/>
          <w:bCs/>
          <w:sz w:val="20"/>
          <w:szCs w:val="20"/>
        </w:rPr>
        <w:t>Т 53</w:t>
      </w:r>
      <w:r w:rsidR="00CF338A" w:rsidRPr="00CF338A">
        <w:rPr>
          <w:rFonts w:ascii="Arial CYR" w:hAnsi="Arial CYR" w:cs="Arial CYR"/>
          <w:b/>
          <w:bCs/>
          <w:sz w:val="20"/>
          <w:szCs w:val="20"/>
        </w:rPr>
        <w:br/>
      </w:r>
      <w:r w:rsidR="000A3D49">
        <w:rPr>
          <w:rFonts w:ascii="Arial CYR" w:hAnsi="Arial CYR" w:cs="Arial CYR"/>
          <w:b/>
          <w:bCs/>
          <w:sz w:val="20"/>
          <w:szCs w:val="20"/>
        </w:rPr>
        <w:t xml:space="preserve">   </w:t>
      </w:r>
      <w:r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CF338A" w:rsidRPr="00CF338A">
        <w:rPr>
          <w:rFonts w:ascii="Arial CYR" w:hAnsi="Arial CYR" w:cs="Arial CYR"/>
          <w:b/>
          <w:bCs/>
          <w:sz w:val="20"/>
          <w:szCs w:val="20"/>
        </w:rPr>
        <w:t>Толстой, Л. Н.</w:t>
      </w:r>
      <w:r w:rsidR="00CF338A" w:rsidRPr="00CF338A">
        <w:rPr>
          <w:rFonts w:ascii="Arial CYR" w:hAnsi="Arial CYR" w:cs="Arial CYR"/>
          <w:b/>
          <w:sz w:val="20"/>
          <w:szCs w:val="20"/>
        </w:rPr>
        <w:t xml:space="preserve"> </w:t>
      </w:r>
    </w:p>
    <w:p w:rsidR="00CF338A" w:rsidRPr="000A3D49" w:rsidRDefault="00CF338A" w:rsidP="00CF338A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sz w:val="20"/>
          <w:szCs w:val="20"/>
        </w:rPr>
      </w:pPr>
      <w:r w:rsidRPr="000A3D49">
        <w:rPr>
          <w:rFonts w:ascii="Arial CYR" w:hAnsi="Arial CYR" w:cs="Arial CYR"/>
          <w:sz w:val="20"/>
          <w:szCs w:val="20"/>
        </w:rPr>
        <w:t xml:space="preserve">Анна </w:t>
      </w:r>
      <w:proofErr w:type="gramStart"/>
      <w:r w:rsidRPr="000A3D49">
        <w:rPr>
          <w:rFonts w:ascii="Arial CYR" w:hAnsi="Arial CYR" w:cs="Arial CYR"/>
          <w:sz w:val="20"/>
          <w:szCs w:val="20"/>
        </w:rPr>
        <w:t>Каренина :</w:t>
      </w:r>
      <w:proofErr w:type="gramEnd"/>
      <w:r w:rsidRPr="000A3D49">
        <w:rPr>
          <w:rFonts w:ascii="Arial CYR" w:hAnsi="Arial CYR" w:cs="Arial CYR"/>
          <w:sz w:val="20"/>
          <w:szCs w:val="20"/>
        </w:rPr>
        <w:t xml:space="preserve"> роман в восьми частях / Л. Н. Толстой. - </w:t>
      </w:r>
      <w:proofErr w:type="gramStart"/>
      <w:r w:rsidRPr="000A3D49">
        <w:rPr>
          <w:rFonts w:ascii="Arial CYR" w:hAnsi="Arial CYR" w:cs="Arial CYR"/>
          <w:sz w:val="20"/>
          <w:szCs w:val="20"/>
        </w:rPr>
        <w:t>Ташкент :</w:t>
      </w:r>
      <w:proofErr w:type="gramEnd"/>
      <w:r w:rsidRPr="000A3D49">
        <w:rPr>
          <w:rFonts w:ascii="Arial CYR" w:hAnsi="Arial CYR" w:cs="Arial CYR"/>
          <w:sz w:val="20"/>
          <w:szCs w:val="20"/>
        </w:rPr>
        <w:t xml:space="preserve"> Узбекистан, 1980. - 776 с. - (Библиотека классики. Русская литература). - </w:t>
      </w:r>
      <w:proofErr w:type="gramStart"/>
      <w:r w:rsidRPr="000A3D49">
        <w:rPr>
          <w:rFonts w:ascii="Arial CYR" w:hAnsi="Arial CYR" w:cs="Arial CYR"/>
          <w:sz w:val="20"/>
          <w:szCs w:val="20"/>
        </w:rPr>
        <w:t>Текст :</w:t>
      </w:r>
      <w:proofErr w:type="gramEnd"/>
      <w:r w:rsidRPr="000A3D49"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156158" w:rsidRDefault="00156158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sz w:val="20"/>
          <w:szCs w:val="20"/>
        </w:rPr>
      </w:pPr>
    </w:p>
    <w:p w:rsidR="00FF0741" w:rsidRPr="000A3D49" w:rsidRDefault="00FF0741" w:rsidP="00FF0741">
      <w:pPr>
        <w:widowControl w:val="0"/>
        <w:autoSpaceDE w:val="0"/>
        <w:autoSpaceDN w:val="0"/>
        <w:adjustRightInd w:val="0"/>
        <w:spacing w:after="0" w:line="240" w:lineRule="auto"/>
        <w:ind w:left="851"/>
        <w:jc w:val="right"/>
        <w:rPr>
          <w:rFonts w:ascii="Arial CYR" w:hAnsi="Arial CYR" w:cs="Arial CYR"/>
          <w:i/>
          <w:sz w:val="20"/>
          <w:szCs w:val="20"/>
        </w:rPr>
      </w:pPr>
      <w:r w:rsidRPr="000A3D49">
        <w:rPr>
          <w:rFonts w:ascii="Arial CYR" w:hAnsi="Arial CYR" w:cs="Arial CYR"/>
          <w:i/>
          <w:sz w:val="20"/>
          <w:szCs w:val="20"/>
        </w:rPr>
        <w:t>Абонемент (1 экз.)</w:t>
      </w:r>
    </w:p>
    <w:p w:rsidR="004B7D6B" w:rsidRDefault="000A3D49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sz w:val="20"/>
          <w:szCs w:val="20"/>
        </w:rPr>
      </w:pPr>
      <w:r>
        <w:rPr>
          <w:rFonts w:ascii="Arial CYR" w:hAnsi="Arial CYR" w:cs="Arial CYR"/>
          <w:b/>
          <w:sz w:val="20"/>
          <w:szCs w:val="20"/>
        </w:rPr>
        <w:t xml:space="preserve">  </w:t>
      </w:r>
    </w:p>
    <w:p w:rsidR="00156158" w:rsidRPr="00156158" w:rsidRDefault="004B7D6B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sz w:val="20"/>
          <w:szCs w:val="20"/>
        </w:rPr>
      </w:pPr>
      <w:r>
        <w:rPr>
          <w:rFonts w:ascii="Arial CYR" w:hAnsi="Arial CYR" w:cs="Arial CYR"/>
          <w:b/>
          <w:sz w:val="20"/>
          <w:szCs w:val="20"/>
        </w:rPr>
        <w:t xml:space="preserve">23. </w:t>
      </w:r>
      <w:r w:rsidR="005B65C9">
        <w:rPr>
          <w:rFonts w:ascii="Arial CYR" w:hAnsi="Arial CYR" w:cs="Arial CYR"/>
          <w:b/>
          <w:sz w:val="20"/>
          <w:szCs w:val="20"/>
        </w:rPr>
        <w:t xml:space="preserve"> </w:t>
      </w:r>
      <w:r w:rsidR="00156158" w:rsidRPr="00156158">
        <w:rPr>
          <w:rFonts w:ascii="Arial CYR" w:hAnsi="Arial CYR" w:cs="Arial CYR"/>
          <w:b/>
          <w:sz w:val="20"/>
          <w:szCs w:val="20"/>
        </w:rPr>
        <w:t>84(4)</w:t>
      </w:r>
    </w:p>
    <w:p w:rsidR="00156158" w:rsidRPr="00156158" w:rsidRDefault="000A3D49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sz w:val="20"/>
          <w:szCs w:val="20"/>
        </w:rPr>
      </w:pPr>
      <w:r>
        <w:rPr>
          <w:rFonts w:ascii="Arial CYR" w:hAnsi="Arial CYR" w:cs="Arial CYR"/>
          <w:b/>
          <w:sz w:val="20"/>
          <w:szCs w:val="20"/>
        </w:rPr>
        <w:t xml:space="preserve"> </w:t>
      </w:r>
      <w:r w:rsidR="004B7D6B">
        <w:rPr>
          <w:rFonts w:ascii="Arial CYR" w:hAnsi="Arial CYR" w:cs="Arial CYR"/>
          <w:b/>
          <w:sz w:val="20"/>
          <w:szCs w:val="20"/>
        </w:rPr>
        <w:t xml:space="preserve"> </w:t>
      </w:r>
      <w:r w:rsidR="00F35B64">
        <w:rPr>
          <w:rFonts w:ascii="Arial CYR" w:hAnsi="Arial CYR" w:cs="Arial CYR"/>
          <w:b/>
          <w:sz w:val="20"/>
          <w:szCs w:val="20"/>
        </w:rPr>
        <w:t xml:space="preserve"> </w:t>
      </w:r>
      <w:r w:rsidR="00156158" w:rsidRPr="00156158">
        <w:rPr>
          <w:rFonts w:ascii="Arial CYR" w:hAnsi="Arial CYR" w:cs="Arial CYR"/>
          <w:b/>
          <w:sz w:val="20"/>
          <w:szCs w:val="20"/>
        </w:rPr>
        <w:t>Ф 28</w:t>
      </w:r>
    </w:p>
    <w:p w:rsidR="00156158" w:rsidRPr="00156158" w:rsidRDefault="000A3D49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sz w:val="20"/>
          <w:szCs w:val="20"/>
        </w:rPr>
      </w:pPr>
      <w:r>
        <w:rPr>
          <w:rFonts w:ascii="Arial CYR" w:hAnsi="Arial CYR" w:cs="Arial CYR"/>
          <w:b/>
          <w:sz w:val="20"/>
          <w:szCs w:val="20"/>
        </w:rPr>
        <w:t xml:space="preserve">   </w:t>
      </w:r>
      <w:r w:rsidR="004B7D6B">
        <w:rPr>
          <w:rFonts w:ascii="Arial CYR" w:hAnsi="Arial CYR" w:cs="Arial CYR"/>
          <w:b/>
          <w:sz w:val="20"/>
          <w:szCs w:val="20"/>
        </w:rPr>
        <w:t xml:space="preserve">  </w:t>
      </w:r>
      <w:r w:rsidR="005B65C9">
        <w:rPr>
          <w:rFonts w:ascii="Arial CYR" w:hAnsi="Arial CYR" w:cs="Arial CYR"/>
          <w:b/>
          <w:sz w:val="20"/>
          <w:szCs w:val="20"/>
        </w:rPr>
        <w:t xml:space="preserve">   </w:t>
      </w:r>
      <w:r w:rsidR="00156158" w:rsidRPr="00156158">
        <w:rPr>
          <w:rFonts w:ascii="Arial CYR" w:hAnsi="Arial CYR" w:cs="Arial CYR"/>
          <w:b/>
          <w:sz w:val="20"/>
          <w:szCs w:val="20"/>
        </w:rPr>
        <w:t xml:space="preserve">Фаулз, Д. </w:t>
      </w:r>
    </w:p>
    <w:p w:rsidR="00156158" w:rsidRPr="000A3D49" w:rsidRDefault="00156158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sz w:val="20"/>
          <w:szCs w:val="20"/>
        </w:rPr>
      </w:pPr>
      <w:r w:rsidRPr="000A3D49">
        <w:rPr>
          <w:rFonts w:ascii="Arial CYR" w:hAnsi="Arial CYR" w:cs="Arial CYR"/>
          <w:sz w:val="20"/>
          <w:szCs w:val="20"/>
        </w:rPr>
        <w:t xml:space="preserve">Подруга французского </w:t>
      </w:r>
      <w:proofErr w:type="gramStart"/>
      <w:r w:rsidRPr="000A3D49">
        <w:rPr>
          <w:rFonts w:ascii="Arial CYR" w:hAnsi="Arial CYR" w:cs="Arial CYR"/>
          <w:sz w:val="20"/>
          <w:szCs w:val="20"/>
        </w:rPr>
        <w:t>лейтенанта :</w:t>
      </w:r>
      <w:proofErr w:type="gramEnd"/>
      <w:r w:rsidRPr="000A3D49">
        <w:rPr>
          <w:rFonts w:ascii="Arial CYR" w:hAnsi="Arial CYR" w:cs="Arial CYR"/>
          <w:sz w:val="20"/>
          <w:szCs w:val="20"/>
        </w:rPr>
        <w:t xml:space="preserve"> пер. с англ. / Д. Фаулз ; пер.: М. </w:t>
      </w:r>
      <w:proofErr w:type="spellStart"/>
      <w:r w:rsidRPr="000A3D49">
        <w:rPr>
          <w:rFonts w:ascii="Arial CYR" w:hAnsi="Arial CYR" w:cs="Arial CYR"/>
          <w:sz w:val="20"/>
          <w:szCs w:val="20"/>
        </w:rPr>
        <w:t>Бекер</w:t>
      </w:r>
      <w:proofErr w:type="spellEnd"/>
      <w:r w:rsidRPr="000A3D49">
        <w:rPr>
          <w:rFonts w:ascii="Arial CYR" w:hAnsi="Arial CYR" w:cs="Arial CYR"/>
          <w:sz w:val="20"/>
          <w:szCs w:val="20"/>
        </w:rPr>
        <w:t xml:space="preserve">, И. Комарова. - </w:t>
      </w:r>
      <w:proofErr w:type="gramStart"/>
      <w:r w:rsidRPr="000A3D49">
        <w:rPr>
          <w:rFonts w:ascii="Arial CYR" w:hAnsi="Arial CYR" w:cs="Arial CYR"/>
          <w:sz w:val="20"/>
          <w:szCs w:val="20"/>
        </w:rPr>
        <w:t>Москва :</w:t>
      </w:r>
      <w:proofErr w:type="gramEnd"/>
      <w:r w:rsidRPr="000A3D49">
        <w:rPr>
          <w:rFonts w:ascii="Arial CYR" w:hAnsi="Arial CYR" w:cs="Arial CYR"/>
          <w:sz w:val="20"/>
          <w:szCs w:val="20"/>
        </w:rPr>
        <w:t xml:space="preserve"> ВЕЧЕ, 1993. - 440 с. - (Каприз. Женские любовные романы). - </w:t>
      </w:r>
      <w:proofErr w:type="gramStart"/>
      <w:r w:rsidRPr="000A3D49">
        <w:rPr>
          <w:rFonts w:ascii="Arial CYR" w:hAnsi="Arial CYR" w:cs="Arial CYR"/>
          <w:sz w:val="20"/>
          <w:szCs w:val="20"/>
        </w:rPr>
        <w:t>Текст :</w:t>
      </w:r>
      <w:proofErr w:type="gramEnd"/>
      <w:r w:rsidRPr="000A3D49"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156158" w:rsidRDefault="00156158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sz w:val="20"/>
          <w:szCs w:val="20"/>
        </w:rPr>
      </w:pPr>
    </w:p>
    <w:p w:rsidR="00FF0741" w:rsidRPr="000A3D49" w:rsidRDefault="00FF0741" w:rsidP="00FF0741">
      <w:pPr>
        <w:widowControl w:val="0"/>
        <w:autoSpaceDE w:val="0"/>
        <w:autoSpaceDN w:val="0"/>
        <w:adjustRightInd w:val="0"/>
        <w:spacing w:after="0" w:line="240" w:lineRule="auto"/>
        <w:ind w:left="851"/>
        <w:jc w:val="right"/>
        <w:rPr>
          <w:rFonts w:ascii="Arial CYR" w:hAnsi="Arial CYR" w:cs="Arial CYR"/>
          <w:i/>
          <w:sz w:val="20"/>
          <w:szCs w:val="20"/>
        </w:rPr>
      </w:pPr>
      <w:r w:rsidRPr="000A3D49">
        <w:rPr>
          <w:rFonts w:ascii="Arial CYR" w:hAnsi="Arial CYR" w:cs="Arial CYR"/>
          <w:i/>
          <w:sz w:val="20"/>
          <w:szCs w:val="20"/>
        </w:rPr>
        <w:t>Абонемент (1 экз.)</w:t>
      </w:r>
    </w:p>
    <w:p w:rsidR="00156158" w:rsidRDefault="00156158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sz w:val="20"/>
          <w:szCs w:val="20"/>
        </w:rPr>
      </w:pPr>
    </w:p>
    <w:p w:rsidR="00156158" w:rsidRPr="00156158" w:rsidRDefault="004B7D6B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sz w:val="20"/>
          <w:szCs w:val="20"/>
        </w:rPr>
      </w:pPr>
      <w:r>
        <w:rPr>
          <w:rFonts w:ascii="Arial CYR" w:hAnsi="Arial CYR" w:cs="Arial CYR"/>
          <w:b/>
          <w:sz w:val="20"/>
          <w:szCs w:val="20"/>
        </w:rPr>
        <w:t xml:space="preserve">24. </w:t>
      </w:r>
      <w:r w:rsidR="005B65C9">
        <w:rPr>
          <w:rFonts w:ascii="Arial CYR" w:hAnsi="Arial CYR" w:cs="Arial CYR"/>
          <w:b/>
          <w:sz w:val="20"/>
          <w:szCs w:val="20"/>
        </w:rPr>
        <w:t xml:space="preserve"> </w:t>
      </w:r>
      <w:r w:rsidR="00156158" w:rsidRPr="00156158">
        <w:rPr>
          <w:rFonts w:ascii="Arial CYR" w:hAnsi="Arial CYR" w:cs="Arial CYR"/>
          <w:b/>
          <w:sz w:val="20"/>
          <w:szCs w:val="20"/>
        </w:rPr>
        <w:t>84(2Рос)</w:t>
      </w:r>
    </w:p>
    <w:p w:rsidR="00156158" w:rsidRPr="00156158" w:rsidRDefault="004B7D6B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sz w:val="20"/>
          <w:szCs w:val="20"/>
        </w:rPr>
      </w:pPr>
      <w:r>
        <w:rPr>
          <w:rFonts w:ascii="Arial CYR" w:hAnsi="Arial CYR" w:cs="Arial CYR"/>
          <w:b/>
          <w:sz w:val="20"/>
          <w:szCs w:val="20"/>
        </w:rPr>
        <w:t xml:space="preserve">  </w:t>
      </w:r>
      <w:r w:rsidR="00F35B64">
        <w:rPr>
          <w:rFonts w:ascii="Arial CYR" w:hAnsi="Arial CYR" w:cs="Arial CYR"/>
          <w:b/>
          <w:sz w:val="20"/>
          <w:szCs w:val="20"/>
        </w:rPr>
        <w:t xml:space="preserve"> </w:t>
      </w:r>
      <w:r w:rsidR="00156158" w:rsidRPr="00156158">
        <w:rPr>
          <w:rFonts w:ascii="Arial CYR" w:hAnsi="Arial CYR" w:cs="Arial CYR"/>
          <w:b/>
          <w:sz w:val="20"/>
          <w:szCs w:val="20"/>
        </w:rPr>
        <w:t>Ч-56</w:t>
      </w:r>
    </w:p>
    <w:p w:rsidR="00156158" w:rsidRPr="00156158" w:rsidRDefault="000A3D49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sz w:val="20"/>
          <w:szCs w:val="20"/>
        </w:rPr>
      </w:pPr>
      <w:r>
        <w:rPr>
          <w:rFonts w:ascii="Arial CYR" w:hAnsi="Arial CYR" w:cs="Arial CYR"/>
          <w:b/>
          <w:sz w:val="20"/>
          <w:szCs w:val="20"/>
        </w:rPr>
        <w:t xml:space="preserve">   </w:t>
      </w:r>
      <w:r w:rsidR="004B7D6B">
        <w:rPr>
          <w:rFonts w:ascii="Arial CYR" w:hAnsi="Arial CYR" w:cs="Arial CYR"/>
          <w:b/>
          <w:sz w:val="20"/>
          <w:szCs w:val="20"/>
        </w:rPr>
        <w:t xml:space="preserve">  </w:t>
      </w:r>
      <w:r w:rsidR="005B65C9">
        <w:rPr>
          <w:rFonts w:ascii="Arial CYR" w:hAnsi="Arial CYR" w:cs="Arial CYR"/>
          <w:b/>
          <w:sz w:val="20"/>
          <w:szCs w:val="20"/>
        </w:rPr>
        <w:t xml:space="preserve">   </w:t>
      </w:r>
      <w:r w:rsidR="00156158" w:rsidRPr="00156158">
        <w:rPr>
          <w:rFonts w:ascii="Arial CYR" w:hAnsi="Arial CYR" w:cs="Arial CYR"/>
          <w:b/>
          <w:sz w:val="20"/>
          <w:szCs w:val="20"/>
        </w:rPr>
        <w:t xml:space="preserve">Чехов А. П. </w:t>
      </w:r>
    </w:p>
    <w:p w:rsidR="00156158" w:rsidRPr="000A3D49" w:rsidRDefault="00156158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sz w:val="20"/>
          <w:szCs w:val="20"/>
        </w:rPr>
      </w:pPr>
      <w:r w:rsidRPr="000A3D49">
        <w:rPr>
          <w:rFonts w:ascii="Arial CYR" w:hAnsi="Arial CYR" w:cs="Arial CYR"/>
          <w:sz w:val="20"/>
          <w:szCs w:val="20"/>
        </w:rPr>
        <w:t xml:space="preserve">Полное собрание сочинений и писем в тридцати томах / А. П. Чехов. - </w:t>
      </w:r>
      <w:proofErr w:type="gramStart"/>
      <w:r w:rsidRPr="000A3D49">
        <w:rPr>
          <w:rFonts w:ascii="Arial CYR" w:hAnsi="Arial CYR" w:cs="Arial CYR"/>
          <w:sz w:val="20"/>
          <w:szCs w:val="20"/>
        </w:rPr>
        <w:t>Москва :</w:t>
      </w:r>
      <w:proofErr w:type="gramEnd"/>
      <w:r w:rsidRPr="000A3D49">
        <w:rPr>
          <w:rFonts w:ascii="Arial CYR" w:hAnsi="Arial CYR" w:cs="Arial CYR"/>
          <w:sz w:val="20"/>
          <w:szCs w:val="20"/>
        </w:rPr>
        <w:t xml:space="preserve"> Наука, 1983. - </w:t>
      </w:r>
      <w:proofErr w:type="gramStart"/>
      <w:r w:rsidRPr="000A3D49">
        <w:rPr>
          <w:rFonts w:ascii="Arial CYR" w:hAnsi="Arial CYR" w:cs="Arial CYR"/>
          <w:sz w:val="20"/>
          <w:szCs w:val="20"/>
        </w:rPr>
        <w:t>Текст :</w:t>
      </w:r>
      <w:proofErr w:type="gramEnd"/>
      <w:r w:rsidRPr="000A3D49"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CF338A" w:rsidRPr="000A3D49" w:rsidRDefault="00156158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sz w:val="20"/>
          <w:szCs w:val="20"/>
        </w:rPr>
      </w:pPr>
      <w:r w:rsidRPr="000A3D49">
        <w:rPr>
          <w:rFonts w:ascii="Arial CYR" w:hAnsi="Arial CYR" w:cs="Arial CYR"/>
          <w:sz w:val="20"/>
          <w:szCs w:val="20"/>
        </w:rPr>
        <w:t xml:space="preserve">Т. </w:t>
      </w:r>
      <w:proofErr w:type="gramStart"/>
      <w:r w:rsidRPr="000A3D49">
        <w:rPr>
          <w:rFonts w:ascii="Arial CYR" w:hAnsi="Arial CYR" w:cs="Arial CYR"/>
          <w:sz w:val="20"/>
          <w:szCs w:val="20"/>
        </w:rPr>
        <w:t>1 :</w:t>
      </w:r>
      <w:proofErr w:type="gramEnd"/>
      <w:r w:rsidRPr="000A3D49">
        <w:rPr>
          <w:rFonts w:ascii="Arial CYR" w:hAnsi="Arial CYR" w:cs="Arial CYR"/>
          <w:sz w:val="20"/>
          <w:szCs w:val="20"/>
        </w:rPr>
        <w:t xml:space="preserve"> Сочинения : 1880-1882. - 607 с. : ил. - Примеч.: с. 548-603.</w:t>
      </w:r>
    </w:p>
    <w:p w:rsidR="00156158" w:rsidRPr="000A3D49" w:rsidRDefault="00FF0741" w:rsidP="00FF0741">
      <w:pPr>
        <w:widowControl w:val="0"/>
        <w:autoSpaceDE w:val="0"/>
        <w:autoSpaceDN w:val="0"/>
        <w:adjustRightInd w:val="0"/>
        <w:spacing w:after="0" w:line="240" w:lineRule="auto"/>
        <w:ind w:left="851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0A3D49">
        <w:rPr>
          <w:rFonts w:ascii="Arial CYR" w:hAnsi="Arial CYR" w:cs="Arial CYR"/>
          <w:bCs/>
          <w:i/>
          <w:sz w:val="20"/>
          <w:szCs w:val="20"/>
        </w:rPr>
        <w:t>Абонемент (1 экз.)</w:t>
      </w:r>
    </w:p>
    <w:p w:rsidR="000A3D49" w:rsidRDefault="000A3D49" w:rsidP="00CF338A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bCs/>
          <w:sz w:val="20"/>
          <w:szCs w:val="20"/>
        </w:rPr>
      </w:pPr>
    </w:p>
    <w:p w:rsidR="00D40F97" w:rsidRDefault="00D40F97" w:rsidP="00CF338A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bCs/>
          <w:sz w:val="20"/>
          <w:szCs w:val="20"/>
        </w:rPr>
      </w:pPr>
    </w:p>
    <w:p w:rsidR="00CF338A" w:rsidRPr="00CF338A" w:rsidRDefault="004B7D6B" w:rsidP="00CF338A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25.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CF338A" w:rsidRPr="00CF338A">
        <w:rPr>
          <w:rFonts w:ascii="Arial CYR" w:hAnsi="Arial CYR" w:cs="Arial CYR"/>
          <w:b/>
          <w:bCs/>
          <w:sz w:val="20"/>
          <w:szCs w:val="20"/>
        </w:rPr>
        <w:t>84(2</w:t>
      </w:r>
      <w:proofErr w:type="gramStart"/>
      <w:r w:rsidR="00CF338A" w:rsidRPr="00CF338A">
        <w:rPr>
          <w:rFonts w:ascii="Arial CYR" w:hAnsi="Arial CYR" w:cs="Arial CYR"/>
          <w:b/>
          <w:bCs/>
          <w:sz w:val="20"/>
          <w:szCs w:val="20"/>
        </w:rPr>
        <w:t>Рос)</w:t>
      </w:r>
      <w:r w:rsidR="00CF338A" w:rsidRPr="00CF338A">
        <w:rPr>
          <w:rFonts w:ascii="Arial CYR" w:hAnsi="Arial CYR" w:cs="Arial CYR"/>
          <w:b/>
          <w:bCs/>
          <w:sz w:val="20"/>
          <w:szCs w:val="20"/>
        </w:rPr>
        <w:br/>
      </w:r>
      <w:r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F35B64">
        <w:rPr>
          <w:rFonts w:ascii="Arial CYR" w:hAnsi="Arial CYR" w:cs="Arial CYR"/>
          <w:b/>
          <w:bCs/>
          <w:sz w:val="20"/>
          <w:szCs w:val="20"/>
        </w:rPr>
        <w:t xml:space="preserve"> </w:t>
      </w:r>
      <w:proofErr w:type="gramEnd"/>
      <w:r w:rsidR="00CF338A" w:rsidRPr="00CF338A">
        <w:rPr>
          <w:rFonts w:ascii="Arial CYR" w:hAnsi="Arial CYR" w:cs="Arial CYR"/>
          <w:b/>
          <w:bCs/>
          <w:sz w:val="20"/>
          <w:szCs w:val="20"/>
        </w:rPr>
        <w:t>Ч-56</w:t>
      </w:r>
      <w:r w:rsidR="00CF338A" w:rsidRPr="00CF338A">
        <w:rPr>
          <w:rFonts w:ascii="Arial CYR" w:hAnsi="Arial CYR" w:cs="Arial CYR"/>
          <w:b/>
          <w:bCs/>
          <w:sz w:val="20"/>
          <w:szCs w:val="20"/>
        </w:rPr>
        <w:br/>
      </w:r>
      <w:r w:rsidR="000A3D49">
        <w:rPr>
          <w:rFonts w:ascii="Arial CYR" w:hAnsi="Arial CYR" w:cs="Arial CYR"/>
          <w:b/>
          <w:bCs/>
          <w:sz w:val="20"/>
          <w:szCs w:val="20"/>
        </w:rPr>
        <w:t xml:space="preserve">  </w:t>
      </w:r>
      <w:r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0A3D49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CF338A" w:rsidRPr="00CF338A">
        <w:rPr>
          <w:rFonts w:ascii="Arial CYR" w:hAnsi="Arial CYR" w:cs="Arial CYR"/>
          <w:b/>
          <w:bCs/>
          <w:sz w:val="20"/>
          <w:szCs w:val="20"/>
        </w:rPr>
        <w:t>Чехов, А. П.</w:t>
      </w:r>
      <w:r w:rsidR="00CF338A" w:rsidRPr="00CF338A">
        <w:rPr>
          <w:rFonts w:ascii="Arial CYR" w:hAnsi="Arial CYR" w:cs="Arial CYR"/>
          <w:b/>
          <w:sz w:val="20"/>
          <w:szCs w:val="20"/>
        </w:rPr>
        <w:t xml:space="preserve"> </w:t>
      </w:r>
    </w:p>
    <w:p w:rsidR="00CF338A" w:rsidRPr="000A3D49" w:rsidRDefault="00CF338A" w:rsidP="00CF338A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sz w:val="20"/>
          <w:szCs w:val="20"/>
        </w:rPr>
      </w:pPr>
      <w:r w:rsidRPr="000A3D49">
        <w:rPr>
          <w:rFonts w:ascii="Arial CYR" w:hAnsi="Arial CYR" w:cs="Arial CYR"/>
          <w:sz w:val="20"/>
          <w:szCs w:val="20"/>
        </w:rPr>
        <w:t xml:space="preserve">Пьесы / А. П. </w:t>
      </w:r>
      <w:proofErr w:type="gramStart"/>
      <w:r w:rsidRPr="000A3D49">
        <w:rPr>
          <w:rFonts w:ascii="Arial CYR" w:hAnsi="Arial CYR" w:cs="Arial CYR"/>
          <w:sz w:val="20"/>
          <w:szCs w:val="20"/>
        </w:rPr>
        <w:t>Чехов ;</w:t>
      </w:r>
      <w:proofErr w:type="gramEnd"/>
      <w:r w:rsidRPr="000A3D49">
        <w:rPr>
          <w:rFonts w:ascii="Arial CYR" w:hAnsi="Arial CYR" w:cs="Arial CYR"/>
          <w:sz w:val="20"/>
          <w:szCs w:val="20"/>
        </w:rPr>
        <w:t xml:space="preserve"> авт. предисл. В. </w:t>
      </w:r>
      <w:proofErr w:type="spellStart"/>
      <w:r w:rsidRPr="000A3D49">
        <w:rPr>
          <w:rFonts w:ascii="Arial CYR" w:hAnsi="Arial CYR" w:cs="Arial CYR"/>
          <w:sz w:val="20"/>
          <w:szCs w:val="20"/>
        </w:rPr>
        <w:t>Рынкевич</w:t>
      </w:r>
      <w:proofErr w:type="spellEnd"/>
      <w:r w:rsidRPr="000A3D49">
        <w:rPr>
          <w:rFonts w:ascii="Arial CYR" w:hAnsi="Arial CYR" w:cs="Arial CYR"/>
          <w:sz w:val="20"/>
          <w:szCs w:val="20"/>
        </w:rPr>
        <w:t xml:space="preserve">. - </w:t>
      </w:r>
      <w:proofErr w:type="gramStart"/>
      <w:r w:rsidRPr="000A3D49">
        <w:rPr>
          <w:rFonts w:ascii="Arial CYR" w:hAnsi="Arial CYR" w:cs="Arial CYR"/>
          <w:sz w:val="20"/>
          <w:szCs w:val="20"/>
        </w:rPr>
        <w:t>Москва :</w:t>
      </w:r>
      <w:proofErr w:type="gramEnd"/>
      <w:r w:rsidRPr="000A3D49">
        <w:rPr>
          <w:rFonts w:ascii="Arial CYR" w:hAnsi="Arial CYR" w:cs="Arial CYR"/>
          <w:sz w:val="20"/>
          <w:szCs w:val="20"/>
        </w:rPr>
        <w:t xml:space="preserve"> </w:t>
      </w:r>
      <w:proofErr w:type="spellStart"/>
      <w:r w:rsidRPr="000A3D49">
        <w:rPr>
          <w:rFonts w:ascii="Arial CYR" w:hAnsi="Arial CYR" w:cs="Arial CYR"/>
          <w:sz w:val="20"/>
          <w:szCs w:val="20"/>
        </w:rPr>
        <w:t>Худож</w:t>
      </w:r>
      <w:proofErr w:type="spellEnd"/>
      <w:r w:rsidRPr="000A3D49">
        <w:rPr>
          <w:rFonts w:ascii="Arial CYR" w:hAnsi="Arial CYR" w:cs="Arial CYR"/>
          <w:sz w:val="20"/>
          <w:szCs w:val="20"/>
        </w:rPr>
        <w:t xml:space="preserve">. лит., 1982. - 303 с. - (Классики и современники. Русская классическая литература). - Примеч.: 294-302. - </w:t>
      </w:r>
      <w:proofErr w:type="gramStart"/>
      <w:r w:rsidRPr="000A3D49">
        <w:rPr>
          <w:rFonts w:ascii="Arial CYR" w:hAnsi="Arial CYR" w:cs="Arial CYR"/>
          <w:sz w:val="20"/>
          <w:szCs w:val="20"/>
        </w:rPr>
        <w:t>Текст :</w:t>
      </w:r>
      <w:proofErr w:type="gramEnd"/>
      <w:r w:rsidRPr="000A3D49"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FF0741" w:rsidRPr="000A3D49" w:rsidRDefault="00FF0741" w:rsidP="00FF0741">
      <w:pPr>
        <w:widowControl w:val="0"/>
        <w:autoSpaceDE w:val="0"/>
        <w:autoSpaceDN w:val="0"/>
        <w:adjustRightInd w:val="0"/>
        <w:spacing w:after="0" w:line="240" w:lineRule="auto"/>
        <w:ind w:left="851"/>
        <w:jc w:val="right"/>
        <w:rPr>
          <w:rFonts w:ascii="Arial CYR" w:hAnsi="Arial CYR" w:cs="Arial CYR"/>
          <w:i/>
          <w:sz w:val="20"/>
          <w:szCs w:val="20"/>
        </w:rPr>
      </w:pPr>
      <w:r w:rsidRPr="000A3D49">
        <w:rPr>
          <w:rFonts w:ascii="Arial CYR" w:hAnsi="Arial CYR" w:cs="Arial CYR"/>
          <w:i/>
          <w:sz w:val="20"/>
          <w:szCs w:val="20"/>
        </w:rPr>
        <w:t>Абонемент (1 экз.)</w:t>
      </w:r>
    </w:p>
    <w:p w:rsidR="00156158" w:rsidRDefault="00156158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sz w:val="20"/>
          <w:szCs w:val="20"/>
        </w:rPr>
      </w:pPr>
    </w:p>
    <w:p w:rsidR="00E14CAB" w:rsidRDefault="00E14CAB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sz w:val="20"/>
          <w:szCs w:val="20"/>
        </w:rPr>
      </w:pPr>
    </w:p>
    <w:p w:rsidR="00156158" w:rsidRPr="00156158" w:rsidRDefault="004B7D6B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sz w:val="20"/>
          <w:szCs w:val="20"/>
        </w:rPr>
      </w:pPr>
      <w:r>
        <w:rPr>
          <w:rFonts w:ascii="Arial CYR" w:hAnsi="Arial CYR" w:cs="Arial CYR"/>
          <w:b/>
          <w:sz w:val="20"/>
          <w:szCs w:val="20"/>
        </w:rPr>
        <w:t xml:space="preserve">26. </w:t>
      </w:r>
      <w:r w:rsidR="005B65C9">
        <w:rPr>
          <w:rFonts w:ascii="Arial CYR" w:hAnsi="Arial CYR" w:cs="Arial CYR"/>
          <w:b/>
          <w:sz w:val="20"/>
          <w:szCs w:val="20"/>
        </w:rPr>
        <w:t xml:space="preserve"> </w:t>
      </w:r>
      <w:r w:rsidR="00156158" w:rsidRPr="00156158">
        <w:rPr>
          <w:rFonts w:ascii="Arial CYR" w:hAnsi="Arial CYR" w:cs="Arial CYR"/>
          <w:b/>
          <w:sz w:val="20"/>
          <w:szCs w:val="20"/>
        </w:rPr>
        <w:t>84(4)</w:t>
      </w:r>
    </w:p>
    <w:p w:rsidR="00156158" w:rsidRPr="00156158" w:rsidRDefault="004B7D6B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sz w:val="20"/>
          <w:szCs w:val="20"/>
        </w:rPr>
      </w:pPr>
      <w:r>
        <w:rPr>
          <w:rFonts w:ascii="Arial CYR" w:hAnsi="Arial CYR" w:cs="Arial CYR"/>
          <w:b/>
          <w:sz w:val="20"/>
          <w:szCs w:val="20"/>
        </w:rPr>
        <w:t xml:space="preserve">  </w:t>
      </w:r>
      <w:r w:rsidR="00F35B64">
        <w:rPr>
          <w:rFonts w:ascii="Arial CYR" w:hAnsi="Arial CYR" w:cs="Arial CYR"/>
          <w:b/>
          <w:sz w:val="20"/>
          <w:szCs w:val="20"/>
        </w:rPr>
        <w:t xml:space="preserve"> </w:t>
      </w:r>
      <w:r w:rsidR="00156158" w:rsidRPr="00156158">
        <w:rPr>
          <w:rFonts w:ascii="Arial CYR" w:hAnsi="Arial CYR" w:cs="Arial CYR"/>
          <w:b/>
          <w:sz w:val="20"/>
          <w:szCs w:val="20"/>
        </w:rPr>
        <w:t>Ф 43</w:t>
      </w:r>
    </w:p>
    <w:p w:rsidR="00156158" w:rsidRPr="00156158" w:rsidRDefault="000A3D49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sz w:val="20"/>
          <w:szCs w:val="20"/>
        </w:rPr>
      </w:pPr>
      <w:r>
        <w:rPr>
          <w:rFonts w:ascii="Arial CYR" w:hAnsi="Arial CYR" w:cs="Arial CYR"/>
          <w:b/>
          <w:sz w:val="20"/>
          <w:szCs w:val="20"/>
        </w:rPr>
        <w:t xml:space="preserve">  </w:t>
      </w:r>
      <w:r w:rsidR="004B7D6B">
        <w:rPr>
          <w:rFonts w:ascii="Arial CYR" w:hAnsi="Arial CYR" w:cs="Arial CYR"/>
          <w:b/>
          <w:sz w:val="20"/>
          <w:szCs w:val="20"/>
        </w:rPr>
        <w:t xml:space="preserve">  </w:t>
      </w:r>
      <w:r>
        <w:rPr>
          <w:rFonts w:ascii="Arial CYR" w:hAnsi="Arial CYR" w:cs="Arial CYR"/>
          <w:b/>
          <w:sz w:val="20"/>
          <w:szCs w:val="20"/>
        </w:rPr>
        <w:t xml:space="preserve"> </w:t>
      </w:r>
      <w:r w:rsidR="005B65C9">
        <w:rPr>
          <w:rFonts w:ascii="Arial CYR" w:hAnsi="Arial CYR" w:cs="Arial CYR"/>
          <w:b/>
          <w:sz w:val="20"/>
          <w:szCs w:val="20"/>
        </w:rPr>
        <w:t xml:space="preserve">   </w:t>
      </w:r>
      <w:proofErr w:type="spellStart"/>
      <w:r w:rsidR="00156158" w:rsidRPr="00156158">
        <w:rPr>
          <w:rFonts w:ascii="Arial CYR" w:hAnsi="Arial CYR" w:cs="Arial CYR"/>
          <w:b/>
          <w:sz w:val="20"/>
          <w:szCs w:val="20"/>
        </w:rPr>
        <w:t>Ферранте</w:t>
      </w:r>
      <w:proofErr w:type="spellEnd"/>
      <w:r w:rsidR="00156158" w:rsidRPr="00156158">
        <w:rPr>
          <w:rFonts w:ascii="Arial CYR" w:hAnsi="Arial CYR" w:cs="Arial CYR"/>
          <w:b/>
          <w:sz w:val="20"/>
          <w:szCs w:val="20"/>
        </w:rPr>
        <w:t xml:space="preserve"> Э. </w:t>
      </w:r>
    </w:p>
    <w:p w:rsidR="00156158" w:rsidRPr="000A3D49" w:rsidRDefault="00156158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sz w:val="20"/>
          <w:szCs w:val="20"/>
        </w:rPr>
      </w:pPr>
      <w:r w:rsidRPr="000A3D49">
        <w:rPr>
          <w:rFonts w:ascii="Arial CYR" w:hAnsi="Arial CYR" w:cs="Arial CYR"/>
          <w:sz w:val="20"/>
          <w:szCs w:val="20"/>
        </w:rPr>
        <w:t xml:space="preserve">Моя гениальная подруга / Э. </w:t>
      </w:r>
      <w:proofErr w:type="spellStart"/>
      <w:r w:rsidRPr="000A3D49">
        <w:rPr>
          <w:rFonts w:ascii="Arial CYR" w:hAnsi="Arial CYR" w:cs="Arial CYR"/>
          <w:sz w:val="20"/>
          <w:szCs w:val="20"/>
        </w:rPr>
        <w:t>Ферранте</w:t>
      </w:r>
      <w:proofErr w:type="spellEnd"/>
      <w:r w:rsidRPr="000A3D49">
        <w:rPr>
          <w:rFonts w:ascii="Arial CYR" w:hAnsi="Arial CYR" w:cs="Arial CYR"/>
          <w:sz w:val="20"/>
          <w:szCs w:val="20"/>
        </w:rPr>
        <w:t xml:space="preserve">. - </w:t>
      </w:r>
      <w:proofErr w:type="gramStart"/>
      <w:r w:rsidRPr="000A3D49">
        <w:rPr>
          <w:rFonts w:ascii="Arial CYR" w:hAnsi="Arial CYR" w:cs="Arial CYR"/>
          <w:sz w:val="20"/>
          <w:szCs w:val="20"/>
        </w:rPr>
        <w:t>Москва :</w:t>
      </w:r>
      <w:proofErr w:type="gramEnd"/>
      <w:r w:rsidRPr="000A3D49">
        <w:rPr>
          <w:rFonts w:ascii="Arial CYR" w:hAnsi="Arial CYR" w:cs="Arial CYR"/>
          <w:sz w:val="20"/>
          <w:szCs w:val="20"/>
        </w:rPr>
        <w:t xml:space="preserve"> </w:t>
      </w:r>
      <w:proofErr w:type="spellStart"/>
      <w:r w:rsidRPr="000A3D49">
        <w:rPr>
          <w:rFonts w:ascii="Arial CYR" w:hAnsi="Arial CYR" w:cs="Arial CYR"/>
          <w:sz w:val="20"/>
          <w:szCs w:val="20"/>
        </w:rPr>
        <w:t>Синдбад</w:t>
      </w:r>
      <w:proofErr w:type="spellEnd"/>
      <w:r w:rsidRPr="000A3D49">
        <w:rPr>
          <w:rFonts w:ascii="Arial CYR" w:hAnsi="Arial CYR" w:cs="Arial CYR"/>
          <w:sz w:val="20"/>
          <w:szCs w:val="20"/>
        </w:rPr>
        <w:t xml:space="preserve">, 2022. - </w:t>
      </w:r>
      <w:proofErr w:type="gramStart"/>
      <w:r w:rsidRPr="000A3D49">
        <w:rPr>
          <w:rFonts w:ascii="Arial CYR" w:hAnsi="Arial CYR" w:cs="Arial CYR"/>
          <w:sz w:val="20"/>
          <w:szCs w:val="20"/>
        </w:rPr>
        <w:t>Текст :</w:t>
      </w:r>
      <w:proofErr w:type="gramEnd"/>
      <w:r w:rsidRPr="000A3D49"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156158" w:rsidRPr="000A3D49" w:rsidRDefault="00156158" w:rsidP="00156158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sz w:val="20"/>
          <w:szCs w:val="20"/>
        </w:rPr>
      </w:pPr>
      <w:r w:rsidRPr="000A3D49">
        <w:rPr>
          <w:rFonts w:ascii="Arial CYR" w:hAnsi="Arial CYR" w:cs="Arial CYR"/>
          <w:sz w:val="20"/>
          <w:szCs w:val="20"/>
        </w:rPr>
        <w:t xml:space="preserve">Кн. </w:t>
      </w:r>
      <w:proofErr w:type="gramStart"/>
      <w:r w:rsidRPr="000A3D49">
        <w:rPr>
          <w:rFonts w:ascii="Arial CYR" w:hAnsi="Arial CYR" w:cs="Arial CYR"/>
          <w:sz w:val="20"/>
          <w:szCs w:val="20"/>
        </w:rPr>
        <w:t>1 :</w:t>
      </w:r>
      <w:proofErr w:type="gramEnd"/>
      <w:r w:rsidRPr="000A3D49">
        <w:rPr>
          <w:rFonts w:ascii="Arial CYR" w:hAnsi="Arial CYR" w:cs="Arial CYR"/>
          <w:sz w:val="20"/>
          <w:szCs w:val="20"/>
        </w:rPr>
        <w:t xml:space="preserve"> Детство, отрочество :</w:t>
      </w:r>
      <w:r w:rsidR="000A3D49">
        <w:rPr>
          <w:rFonts w:ascii="Arial CYR" w:hAnsi="Arial CYR" w:cs="Arial CYR"/>
          <w:sz w:val="20"/>
          <w:szCs w:val="20"/>
        </w:rPr>
        <w:t xml:space="preserve"> [пер. с ит.]. - 2022. - 381 с.</w:t>
      </w:r>
    </w:p>
    <w:p w:rsidR="00FF0741" w:rsidRPr="000A3D49" w:rsidRDefault="00FF0741" w:rsidP="00FF0741">
      <w:pPr>
        <w:widowControl w:val="0"/>
        <w:autoSpaceDE w:val="0"/>
        <w:autoSpaceDN w:val="0"/>
        <w:adjustRightInd w:val="0"/>
        <w:spacing w:after="0" w:line="240" w:lineRule="auto"/>
        <w:ind w:left="851"/>
        <w:jc w:val="right"/>
        <w:rPr>
          <w:rFonts w:ascii="Arial CYR" w:hAnsi="Arial CYR" w:cs="Arial CYR"/>
          <w:i/>
          <w:sz w:val="20"/>
          <w:szCs w:val="20"/>
        </w:rPr>
      </w:pPr>
      <w:r w:rsidRPr="000A3D49">
        <w:rPr>
          <w:rFonts w:ascii="Arial CYR" w:hAnsi="Arial CYR" w:cs="Arial CYR"/>
          <w:i/>
          <w:sz w:val="20"/>
          <w:szCs w:val="20"/>
        </w:rPr>
        <w:t>Абонемент (1 экз.)</w:t>
      </w:r>
    </w:p>
    <w:p w:rsidR="00CF338A" w:rsidRDefault="00CF338A" w:rsidP="00CF338A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sz w:val="20"/>
          <w:szCs w:val="20"/>
        </w:rPr>
      </w:pPr>
    </w:p>
    <w:p w:rsidR="00CF338A" w:rsidRDefault="00CF338A" w:rsidP="00CF338A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sz w:val="20"/>
          <w:szCs w:val="20"/>
        </w:rPr>
      </w:pPr>
    </w:p>
    <w:p w:rsidR="00CF338A" w:rsidRPr="00CF338A" w:rsidRDefault="004B7D6B" w:rsidP="00CF338A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27.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CF338A" w:rsidRPr="00CF338A">
        <w:rPr>
          <w:rFonts w:ascii="Arial CYR" w:hAnsi="Arial CYR" w:cs="Arial CYR"/>
          <w:b/>
          <w:bCs/>
          <w:sz w:val="20"/>
          <w:szCs w:val="20"/>
        </w:rPr>
        <w:t>84(2Рос)</w:t>
      </w:r>
      <w:r w:rsidR="00CF338A" w:rsidRPr="00CF338A">
        <w:rPr>
          <w:rFonts w:ascii="Arial CYR" w:hAnsi="Arial CYR" w:cs="Arial CYR"/>
          <w:b/>
          <w:bCs/>
          <w:sz w:val="20"/>
          <w:szCs w:val="20"/>
        </w:rPr>
        <w:br/>
      </w:r>
      <w:r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F35B64">
        <w:rPr>
          <w:rFonts w:ascii="Arial CYR" w:hAnsi="Arial CYR" w:cs="Arial CYR"/>
          <w:b/>
          <w:bCs/>
          <w:sz w:val="20"/>
          <w:szCs w:val="20"/>
        </w:rPr>
        <w:t xml:space="preserve"> </w:t>
      </w:r>
      <w:bookmarkStart w:id="0" w:name="_GoBack"/>
      <w:bookmarkEnd w:id="0"/>
      <w:r w:rsidR="00CF338A" w:rsidRPr="00CF338A">
        <w:rPr>
          <w:rFonts w:ascii="Arial CYR" w:hAnsi="Arial CYR" w:cs="Arial CYR"/>
          <w:b/>
          <w:bCs/>
          <w:sz w:val="20"/>
          <w:szCs w:val="20"/>
        </w:rPr>
        <w:t>Ш 78</w:t>
      </w:r>
      <w:r w:rsidR="00CF338A" w:rsidRPr="00CF338A">
        <w:rPr>
          <w:rFonts w:ascii="Arial CYR" w:hAnsi="Arial CYR" w:cs="Arial CYR"/>
          <w:b/>
          <w:bCs/>
          <w:sz w:val="20"/>
          <w:szCs w:val="20"/>
        </w:rPr>
        <w:br/>
      </w:r>
      <w:r w:rsidR="000A3D49">
        <w:rPr>
          <w:rFonts w:ascii="Arial CYR" w:hAnsi="Arial CYR" w:cs="Arial CYR"/>
          <w:b/>
          <w:bCs/>
          <w:sz w:val="20"/>
          <w:szCs w:val="20"/>
        </w:rPr>
        <w:t xml:space="preserve">   </w:t>
      </w: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5B65C9"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CF338A" w:rsidRPr="00CF338A">
        <w:rPr>
          <w:rFonts w:ascii="Arial CYR" w:hAnsi="Arial CYR" w:cs="Arial CYR"/>
          <w:b/>
          <w:bCs/>
          <w:sz w:val="20"/>
          <w:szCs w:val="20"/>
        </w:rPr>
        <w:t>Шолохов М. А.</w:t>
      </w:r>
      <w:r w:rsidR="00CF338A" w:rsidRPr="00CF338A">
        <w:rPr>
          <w:rFonts w:ascii="Arial CYR" w:hAnsi="Arial CYR" w:cs="Arial CYR"/>
          <w:b/>
          <w:sz w:val="20"/>
          <w:szCs w:val="20"/>
        </w:rPr>
        <w:t xml:space="preserve"> </w:t>
      </w:r>
    </w:p>
    <w:p w:rsidR="00CF338A" w:rsidRPr="000A3D49" w:rsidRDefault="00CF338A" w:rsidP="00CF338A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sz w:val="20"/>
          <w:szCs w:val="20"/>
        </w:rPr>
      </w:pPr>
      <w:r w:rsidRPr="000A3D49">
        <w:rPr>
          <w:rFonts w:ascii="Arial CYR" w:hAnsi="Arial CYR" w:cs="Arial CYR"/>
          <w:sz w:val="20"/>
          <w:szCs w:val="20"/>
        </w:rPr>
        <w:t xml:space="preserve">Собрание сочинений в восьми томах / М. А. Шолохов. - </w:t>
      </w:r>
      <w:proofErr w:type="gramStart"/>
      <w:r w:rsidRPr="000A3D49">
        <w:rPr>
          <w:rFonts w:ascii="Arial CYR" w:hAnsi="Arial CYR" w:cs="Arial CYR"/>
          <w:sz w:val="20"/>
          <w:szCs w:val="20"/>
        </w:rPr>
        <w:t>Москва :</w:t>
      </w:r>
      <w:proofErr w:type="gramEnd"/>
      <w:r w:rsidRPr="000A3D49">
        <w:rPr>
          <w:rFonts w:ascii="Arial CYR" w:hAnsi="Arial CYR" w:cs="Arial CYR"/>
          <w:sz w:val="20"/>
          <w:szCs w:val="20"/>
        </w:rPr>
        <w:t xml:space="preserve"> Правда, 1975. - </w:t>
      </w:r>
      <w:proofErr w:type="gramStart"/>
      <w:r w:rsidRPr="000A3D49">
        <w:rPr>
          <w:rFonts w:ascii="Arial CYR" w:hAnsi="Arial CYR" w:cs="Arial CYR"/>
          <w:sz w:val="20"/>
          <w:szCs w:val="20"/>
        </w:rPr>
        <w:t>Текст :</w:t>
      </w:r>
      <w:proofErr w:type="gramEnd"/>
      <w:r w:rsidRPr="000A3D49"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CF338A" w:rsidRPr="000A3D49" w:rsidRDefault="00CF338A" w:rsidP="00CF338A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sz w:val="20"/>
          <w:szCs w:val="20"/>
        </w:rPr>
      </w:pPr>
      <w:r w:rsidRPr="000A3D49">
        <w:rPr>
          <w:rFonts w:ascii="Arial CYR" w:hAnsi="Arial CYR" w:cs="Arial CYR"/>
          <w:bCs/>
          <w:sz w:val="20"/>
          <w:szCs w:val="20"/>
        </w:rPr>
        <w:t xml:space="preserve">Т. </w:t>
      </w:r>
      <w:proofErr w:type="gramStart"/>
      <w:r w:rsidRPr="000A3D49">
        <w:rPr>
          <w:rFonts w:ascii="Arial CYR" w:hAnsi="Arial CYR" w:cs="Arial CYR"/>
          <w:bCs/>
          <w:sz w:val="20"/>
          <w:szCs w:val="20"/>
        </w:rPr>
        <w:t>5</w:t>
      </w:r>
      <w:r w:rsidRPr="000A3D49">
        <w:rPr>
          <w:rFonts w:ascii="Arial CYR" w:hAnsi="Arial CYR" w:cs="Arial CYR"/>
          <w:sz w:val="20"/>
          <w:szCs w:val="20"/>
        </w:rPr>
        <w:t xml:space="preserve"> :</w:t>
      </w:r>
      <w:proofErr w:type="gramEnd"/>
      <w:r w:rsidRPr="000A3D49">
        <w:rPr>
          <w:rFonts w:ascii="Arial CYR" w:hAnsi="Arial CYR" w:cs="Arial CYR"/>
          <w:sz w:val="20"/>
          <w:szCs w:val="20"/>
        </w:rPr>
        <w:t xml:space="preserve"> Поднятая целина : роман в двух книгах : кн. 1. - 335 с. : ил. - (Библ</w:t>
      </w:r>
      <w:r w:rsidR="000A3D49">
        <w:rPr>
          <w:rFonts w:ascii="Arial CYR" w:hAnsi="Arial CYR" w:cs="Arial CYR"/>
          <w:sz w:val="20"/>
          <w:szCs w:val="20"/>
        </w:rPr>
        <w:t>иотека отечественной классики).</w:t>
      </w:r>
    </w:p>
    <w:p w:rsidR="00FF0741" w:rsidRPr="000A3D49" w:rsidRDefault="00FF0741" w:rsidP="00FF0741">
      <w:pPr>
        <w:widowControl w:val="0"/>
        <w:autoSpaceDE w:val="0"/>
        <w:autoSpaceDN w:val="0"/>
        <w:adjustRightInd w:val="0"/>
        <w:spacing w:after="0" w:line="240" w:lineRule="auto"/>
        <w:ind w:left="851"/>
        <w:jc w:val="right"/>
        <w:rPr>
          <w:rFonts w:ascii="Arial CYR" w:hAnsi="Arial CYR" w:cs="Arial CYR"/>
          <w:i/>
          <w:sz w:val="20"/>
          <w:szCs w:val="20"/>
        </w:rPr>
      </w:pPr>
      <w:r w:rsidRPr="000A3D49">
        <w:rPr>
          <w:rFonts w:ascii="Arial CYR" w:hAnsi="Arial CYR" w:cs="Arial CYR"/>
          <w:i/>
          <w:sz w:val="20"/>
          <w:szCs w:val="20"/>
        </w:rPr>
        <w:t>Абонемент (1 экз.)</w:t>
      </w:r>
    </w:p>
    <w:p w:rsidR="00CF338A" w:rsidRDefault="00CF338A" w:rsidP="00CF338A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sz w:val="20"/>
          <w:szCs w:val="20"/>
        </w:rPr>
      </w:pPr>
    </w:p>
    <w:p w:rsidR="00CF338A" w:rsidRDefault="00CF338A" w:rsidP="00CF338A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sz w:val="20"/>
          <w:szCs w:val="20"/>
        </w:rPr>
      </w:pPr>
    </w:p>
    <w:p w:rsidR="00CF338A" w:rsidRDefault="00CF338A" w:rsidP="00CF338A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sz w:val="20"/>
          <w:szCs w:val="20"/>
        </w:rPr>
      </w:pPr>
    </w:p>
    <w:p w:rsidR="00CF338A" w:rsidRPr="00CF338A" w:rsidRDefault="00CF338A" w:rsidP="00CF338A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sz w:val="20"/>
          <w:szCs w:val="20"/>
        </w:rPr>
      </w:pPr>
    </w:p>
    <w:p w:rsidR="00CF338A" w:rsidRDefault="00CF338A" w:rsidP="00CF338A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sz w:val="20"/>
          <w:szCs w:val="20"/>
          <w:highlight w:val="yellow"/>
        </w:rPr>
      </w:pPr>
    </w:p>
    <w:p w:rsidR="00CF338A" w:rsidRDefault="00CF338A" w:rsidP="00CF338A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sz w:val="20"/>
          <w:szCs w:val="20"/>
          <w:highlight w:val="yellow"/>
        </w:rPr>
      </w:pPr>
    </w:p>
    <w:p w:rsidR="00CF338A" w:rsidRDefault="00CF338A" w:rsidP="00CF338A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/>
          <w:sz w:val="20"/>
          <w:szCs w:val="20"/>
        </w:rPr>
      </w:pPr>
    </w:p>
    <w:sectPr w:rsidR="00CF338A">
      <w:pgSz w:w="11907" w:h="16727"/>
      <w:pgMar w:top="56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054"/>
    <w:rsid w:val="00031C5C"/>
    <w:rsid w:val="00036A3F"/>
    <w:rsid w:val="00057F55"/>
    <w:rsid w:val="000642AE"/>
    <w:rsid w:val="00065476"/>
    <w:rsid w:val="000721F7"/>
    <w:rsid w:val="00076588"/>
    <w:rsid w:val="000856B4"/>
    <w:rsid w:val="000A3D49"/>
    <w:rsid w:val="000E6797"/>
    <w:rsid w:val="001107D8"/>
    <w:rsid w:val="00133EFB"/>
    <w:rsid w:val="00156158"/>
    <w:rsid w:val="00157A0F"/>
    <w:rsid w:val="00192E62"/>
    <w:rsid w:val="0019732C"/>
    <w:rsid w:val="001A6863"/>
    <w:rsid w:val="001D693A"/>
    <w:rsid w:val="001F34DF"/>
    <w:rsid w:val="00236E64"/>
    <w:rsid w:val="00244C88"/>
    <w:rsid w:val="0026490A"/>
    <w:rsid w:val="002827B3"/>
    <w:rsid w:val="002B0177"/>
    <w:rsid w:val="002B0FA1"/>
    <w:rsid w:val="002B4923"/>
    <w:rsid w:val="002C333B"/>
    <w:rsid w:val="002E1E1A"/>
    <w:rsid w:val="00325FA5"/>
    <w:rsid w:val="003323B3"/>
    <w:rsid w:val="00333FC6"/>
    <w:rsid w:val="00350DC2"/>
    <w:rsid w:val="00364C64"/>
    <w:rsid w:val="003719A1"/>
    <w:rsid w:val="00374024"/>
    <w:rsid w:val="00374B62"/>
    <w:rsid w:val="0037634E"/>
    <w:rsid w:val="00380653"/>
    <w:rsid w:val="003E0E63"/>
    <w:rsid w:val="003E41ED"/>
    <w:rsid w:val="0042635F"/>
    <w:rsid w:val="004315EA"/>
    <w:rsid w:val="00471382"/>
    <w:rsid w:val="004B7D6B"/>
    <w:rsid w:val="004E0389"/>
    <w:rsid w:val="004E3ACD"/>
    <w:rsid w:val="004F5484"/>
    <w:rsid w:val="005034BB"/>
    <w:rsid w:val="005234E9"/>
    <w:rsid w:val="00533DAF"/>
    <w:rsid w:val="00544F6D"/>
    <w:rsid w:val="00573FB2"/>
    <w:rsid w:val="005836F6"/>
    <w:rsid w:val="0059766E"/>
    <w:rsid w:val="005A08B0"/>
    <w:rsid w:val="005A56A2"/>
    <w:rsid w:val="005A62FB"/>
    <w:rsid w:val="005B65C9"/>
    <w:rsid w:val="005C007A"/>
    <w:rsid w:val="005E24E7"/>
    <w:rsid w:val="0061640E"/>
    <w:rsid w:val="00617FBB"/>
    <w:rsid w:val="006224A6"/>
    <w:rsid w:val="0064416D"/>
    <w:rsid w:val="00653526"/>
    <w:rsid w:val="00660392"/>
    <w:rsid w:val="00673C8F"/>
    <w:rsid w:val="006C0054"/>
    <w:rsid w:val="006F0BA6"/>
    <w:rsid w:val="006F4B21"/>
    <w:rsid w:val="00717B44"/>
    <w:rsid w:val="007256FE"/>
    <w:rsid w:val="00753B1B"/>
    <w:rsid w:val="00773C8E"/>
    <w:rsid w:val="00797174"/>
    <w:rsid w:val="007B1A44"/>
    <w:rsid w:val="007B43E7"/>
    <w:rsid w:val="007D5BB0"/>
    <w:rsid w:val="007D7A11"/>
    <w:rsid w:val="00811DDC"/>
    <w:rsid w:val="008172EF"/>
    <w:rsid w:val="008339C3"/>
    <w:rsid w:val="008623BC"/>
    <w:rsid w:val="008659AC"/>
    <w:rsid w:val="00877A12"/>
    <w:rsid w:val="008910E0"/>
    <w:rsid w:val="008B173F"/>
    <w:rsid w:val="008C71D3"/>
    <w:rsid w:val="008D69A0"/>
    <w:rsid w:val="00911D64"/>
    <w:rsid w:val="009300DC"/>
    <w:rsid w:val="00983D84"/>
    <w:rsid w:val="009A16C2"/>
    <w:rsid w:val="009C6ACD"/>
    <w:rsid w:val="009F7366"/>
    <w:rsid w:val="00A10BFA"/>
    <w:rsid w:val="00A26AE6"/>
    <w:rsid w:val="00A378C3"/>
    <w:rsid w:val="00A46616"/>
    <w:rsid w:val="00AC534C"/>
    <w:rsid w:val="00AC5893"/>
    <w:rsid w:val="00AD1639"/>
    <w:rsid w:val="00AE7072"/>
    <w:rsid w:val="00AF000F"/>
    <w:rsid w:val="00B27B13"/>
    <w:rsid w:val="00B65934"/>
    <w:rsid w:val="00BF4ADA"/>
    <w:rsid w:val="00C015F5"/>
    <w:rsid w:val="00C06C94"/>
    <w:rsid w:val="00C22FA1"/>
    <w:rsid w:val="00C26514"/>
    <w:rsid w:val="00C3469C"/>
    <w:rsid w:val="00C57E4C"/>
    <w:rsid w:val="00C91BAB"/>
    <w:rsid w:val="00CB253A"/>
    <w:rsid w:val="00CF20F2"/>
    <w:rsid w:val="00CF338A"/>
    <w:rsid w:val="00D14335"/>
    <w:rsid w:val="00D23B57"/>
    <w:rsid w:val="00D40F97"/>
    <w:rsid w:val="00D43B0D"/>
    <w:rsid w:val="00D4401C"/>
    <w:rsid w:val="00D54EE1"/>
    <w:rsid w:val="00D55ED2"/>
    <w:rsid w:val="00D62381"/>
    <w:rsid w:val="00D727A7"/>
    <w:rsid w:val="00D96595"/>
    <w:rsid w:val="00E00CC8"/>
    <w:rsid w:val="00E14CAB"/>
    <w:rsid w:val="00E23CDD"/>
    <w:rsid w:val="00E323B4"/>
    <w:rsid w:val="00E7353D"/>
    <w:rsid w:val="00E74A75"/>
    <w:rsid w:val="00E877FB"/>
    <w:rsid w:val="00ED7B58"/>
    <w:rsid w:val="00F05B6E"/>
    <w:rsid w:val="00F35B64"/>
    <w:rsid w:val="00F46ECF"/>
    <w:rsid w:val="00F715B6"/>
    <w:rsid w:val="00FB76F6"/>
    <w:rsid w:val="00FF0741"/>
    <w:rsid w:val="00FF5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7F7169B-758E-4455-AC29-37A0C674C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66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7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0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5</Pages>
  <Words>1218</Words>
  <Characters>6535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</dc:creator>
  <cp:keywords/>
  <dc:description/>
  <cp:lastModifiedBy>Bibl</cp:lastModifiedBy>
  <cp:revision>111</cp:revision>
  <dcterms:created xsi:type="dcterms:W3CDTF">2023-10-25T05:25:00Z</dcterms:created>
  <dcterms:modified xsi:type="dcterms:W3CDTF">2024-11-06T07:55:00Z</dcterms:modified>
</cp:coreProperties>
</file>